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E6CD" w14:textId="77777777" w:rsidR="006766F3" w:rsidRPr="00C708EC" w:rsidRDefault="006766F3" w:rsidP="006766F3">
      <w:pPr>
        <w:rPr>
          <w:lang w:eastAsia="de-AT"/>
        </w:rPr>
      </w:pPr>
      <w:r w:rsidRPr="00C708EC">
        <w:t>Presseaussendung</w:t>
      </w:r>
    </w:p>
    <w:p w14:paraId="22B3014B" w14:textId="69E177C8" w:rsidR="006766F3" w:rsidRPr="002B08B3" w:rsidRDefault="003F3835" w:rsidP="006766F3">
      <w:proofErr w:type="spellStart"/>
      <w:proofErr w:type="gramStart"/>
      <w:r w:rsidRPr="002B08B3">
        <w:t>e.battery</w:t>
      </w:r>
      <w:proofErr w:type="spellEnd"/>
      <w:proofErr w:type="gramEnd"/>
      <w:r w:rsidRPr="002B08B3">
        <w:t xml:space="preserve"> </w:t>
      </w:r>
      <w:proofErr w:type="spellStart"/>
      <w:r w:rsidRPr="002B08B3">
        <w:t>systems</w:t>
      </w:r>
      <w:proofErr w:type="spellEnd"/>
      <w:r w:rsidRPr="002B08B3">
        <w:t xml:space="preserve"> GmbH</w:t>
      </w:r>
    </w:p>
    <w:p w14:paraId="48456446" w14:textId="77777777" w:rsidR="006766F3" w:rsidRPr="002B08B3" w:rsidRDefault="006766F3" w:rsidP="006766F3"/>
    <w:p w14:paraId="2924BCF4" w14:textId="77777777" w:rsidR="006766F3" w:rsidRPr="002B08B3" w:rsidRDefault="006766F3" w:rsidP="006766F3"/>
    <w:p w14:paraId="5BA503E5" w14:textId="071DAE17" w:rsidR="00950F15" w:rsidRPr="003D02C6" w:rsidRDefault="009A3552" w:rsidP="006766F3">
      <w:pPr>
        <w:rPr>
          <w:b/>
          <w:bCs/>
        </w:rPr>
      </w:pPr>
      <w:proofErr w:type="spellStart"/>
      <w:proofErr w:type="gramStart"/>
      <w:r w:rsidRPr="003D02C6">
        <w:rPr>
          <w:b/>
          <w:bCs/>
        </w:rPr>
        <w:t>e</w:t>
      </w:r>
      <w:r w:rsidR="00195B9C" w:rsidRPr="003D02C6">
        <w:rPr>
          <w:b/>
          <w:bCs/>
        </w:rPr>
        <w:t>.battery</w:t>
      </w:r>
      <w:proofErr w:type="spellEnd"/>
      <w:proofErr w:type="gramEnd"/>
      <w:r w:rsidR="00195B9C" w:rsidRPr="003D02C6">
        <w:rPr>
          <w:b/>
          <w:bCs/>
        </w:rPr>
        <w:t xml:space="preserve"> </w:t>
      </w:r>
      <w:proofErr w:type="spellStart"/>
      <w:r w:rsidR="00195B9C" w:rsidRPr="003D02C6">
        <w:rPr>
          <w:b/>
          <w:bCs/>
        </w:rPr>
        <w:t>systems</w:t>
      </w:r>
      <w:proofErr w:type="spellEnd"/>
      <w:r w:rsidR="00C57ABB" w:rsidRPr="003D02C6">
        <w:rPr>
          <w:b/>
          <w:bCs/>
        </w:rPr>
        <w:t xml:space="preserve"> </w:t>
      </w:r>
      <w:r w:rsidR="003D02C6">
        <w:rPr>
          <w:b/>
          <w:bCs/>
        </w:rPr>
        <w:t>entwickelt</w:t>
      </w:r>
      <w:r w:rsidR="003D02C6" w:rsidRPr="003D02C6">
        <w:rPr>
          <w:b/>
          <w:bCs/>
        </w:rPr>
        <w:t xml:space="preserve"> </w:t>
      </w:r>
      <w:r w:rsidR="003D02C6">
        <w:rPr>
          <w:b/>
          <w:bCs/>
        </w:rPr>
        <w:t>Fahrzeugb</w:t>
      </w:r>
      <w:r w:rsidR="003D02C6" w:rsidRPr="003D02C6">
        <w:rPr>
          <w:b/>
          <w:bCs/>
        </w:rPr>
        <w:t xml:space="preserve">atterie </w:t>
      </w:r>
      <w:r w:rsidR="003D02C6">
        <w:rPr>
          <w:b/>
          <w:bCs/>
        </w:rPr>
        <w:t>für den indischen Markt</w:t>
      </w:r>
    </w:p>
    <w:p w14:paraId="1BB8EE78" w14:textId="66E5B1B3" w:rsidR="00E15920" w:rsidRDefault="00DF1BF2" w:rsidP="006766F3">
      <w:pPr>
        <w:rPr>
          <w:lang w:val="de-DE"/>
        </w:rPr>
      </w:pPr>
      <w:r>
        <w:rPr>
          <w:lang w:val="de-DE"/>
        </w:rPr>
        <w:t xml:space="preserve">Produktion von mehreren 10.000 Batterien für </w:t>
      </w:r>
      <w:r w:rsidR="00E15920">
        <w:rPr>
          <w:lang w:val="de-DE"/>
        </w:rPr>
        <w:t>E-Roller und E-Rikschas</w:t>
      </w:r>
      <w:r>
        <w:rPr>
          <w:lang w:val="de-DE"/>
        </w:rPr>
        <w:t xml:space="preserve"> pro Jahr geplant</w:t>
      </w:r>
    </w:p>
    <w:p w14:paraId="39EB6BCD" w14:textId="77777777" w:rsidR="006766F3" w:rsidRDefault="006766F3" w:rsidP="006766F3">
      <w:pPr>
        <w:rPr>
          <w:lang w:val="de-DE"/>
        </w:rPr>
      </w:pPr>
    </w:p>
    <w:p w14:paraId="2B035AED" w14:textId="59D2F313" w:rsidR="004C0032" w:rsidRDefault="002E756F" w:rsidP="006766F3">
      <w:pPr>
        <w:rPr>
          <w:i/>
          <w:iCs/>
        </w:rPr>
      </w:pPr>
      <w:r>
        <w:rPr>
          <w:i/>
          <w:iCs/>
          <w:lang w:val="de-DE"/>
        </w:rPr>
        <w:t>Wolfurt</w:t>
      </w:r>
      <w:r w:rsidR="00195B9C" w:rsidRPr="00856FE2">
        <w:rPr>
          <w:i/>
          <w:iCs/>
          <w:lang w:val="de-DE"/>
        </w:rPr>
        <w:t xml:space="preserve">, </w:t>
      </w:r>
      <w:r w:rsidR="009001A0">
        <w:rPr>
          <w:i/>
          <w:iCs/>
          <w:lang w:val="de-DE"/>
        </w:rPr>
        <w:t>5</w:t>
      </w:r>
      <w:r w:rsidR="009A3552">
        <w:rPr>
          <w:i/>
          <w:iCs/>
          <w:lang w:val="de-DE"/>
        </w:rPr>
        <w:t xml:space="preserve">. </w:t>
      </w:r>
      <w:r w:rsidR="00CD1425" w:rsidRPr="002B08B3">
        <w:rPr>
          <w:i/>
          <w:iCs/>
        </w:rPr>
        <w:t>August</w:t>
      </w:r>
      <w:r w:rsidR="00195B9C" w:rsidRPr="002B08B3">
        <w:rPr>
          <w:i/>
          <w:iCs/>
        </w:rPr>
        <w:t xml:space="preserve"> 202</w:t>
      </w:r>
      <w:r w:rsidR="00B5712A" w:rsidRPr="002B08B3">
        <w:rPr>
          <w:i/>
          <w:iCs/>
        </w:rPr>
        <w:t>2</w:t>
      </w:r>
      <w:r w:rsidR="006766F3" w:rsidRPr="002B08B3">
        <w:rPr>
          <w:i/>
          <w:iCs/>
        </w:rPr>
        <w:t xml:space="preserve"> –</w:t>
      </w:r>
      <w:r w:rsidR="00C57ABB" w:rsidRPr="002B08B3">
        <w:rPr>
          <w:i/>
          <w:iCs/>
        </w:rPr>
        <w:t xml:space="preserve"> </w:t>
      </w:r>
      <w:r w:rsidR="002B08B3">
        <w:rPr>
          <w:i/>
          <w:iCs/>
        </w:rPr>
        <w:t xml:space="preserve">Der Vorarlberger </w:t>
      </w:r>
      <w:r w:rsidR="002B08B3" w:rsidRPr="002B08B3">
        <w:rPr>
          <w:i/>
          <w:iCs/>
        </w:rPr>
        <w:t>Batterie</w:t>
      </w:r>
      <w:r w:rsidR="002B08B3">
        <w:rPr>
          <w:i/>
          <w:iCs/>
        </w:rPr>
        <w:t>spezialist</w:t>
      </w:r>
      <w:r w:rsidR="002B08B3" w:rsidRPr="002B08B3">
        <w:rPr>
          <w:i/>
          <w:iCs/>
        </w:rPr>
        <w:t xml:space="preserve"> </w:t>
      </w:r>
      <w:proofErr w:type="spellStart"/>
      <w:proofErr w:type="gramStart"/>
      <w:r w:rsidR="006F0F61" w:rsidRPr="002B08B3">
        <w:rPr>
          <w:i/>
          <w:iCs/>
        </w:rPr>
        <w:t>e.battery</w:t>
      </w:r>
      <w:proofErr w:type="spellEnd"/>
      <w:proofErr w:type="gramEnd"/>
      <w:r w:rsidR="006F0F61" w:rsidRPr="002B08B3">
        <w:rPr>
          <w:i/>
          <w:iCs/>
        </w:rPr>
        <w:t xml:space="preserve"> </w:t>
      </w:r>
      <w:proofErr w:type="spellStart"/>
      <w:r w:rsidR="006F0F61" w:rsidRPr="002B08B3">
        <w:rPr>
          <w:i/>
          <w:iCs/>
        </w:rPr>
        <w:t>systems</w:t>
      </w:r>
      <w:proofErr w:type="spellEnd"/>
      <w:r w:rsidR="006F0F61" w:rsidRPr="002B08B3">
        <w:rPr>
          <w:i/>
          <w:iCs/>
        </w:rPr>
        <w:t xml:space="preserve"> </w:t>
      </w:r>
      <w:r w:rsidR="002B08B3">
        <w:rPr>
          <w:i/>
          <w:iCs/>
        </w:rPr>
        <w:t xml:space="preserve">und das indische Unternehmen Amara Raja </w:t>
      </w:r>
      <w:proofErr w:type="spellStart"/>
      <w:r w:rsidR="002B08B3">
        <w:rPr>
          <w:i/>
          <w:iCs/>
        </w:rPr>
        <w:t>Batteries</w:t>
      </w:r>
      <w:proofErr w:type="spellEnd"/>
      <w:r w:rsidR="002B08B3">
        <w:rPr>
          <w:i/>
          <w:iCs/>
        </w:rPr>
        <w:t xml:space="preserve"> starten die gemeinsame Entwicklung der ersten flüssiggekühlten Batterie für 2- und 3-Radfahrzeuge</w:t>
      </w:r>
      <w:r w:rsidR="00A165D8">
        <w:rPr>
          <w:i/>
          <w:iCs/>
        </w:rPr>
        <w:t xml:space="preserve"> in Indien</w:t>
      </w:r>
      <w:r w:rsidR="002B08B3">
        <w:rPr>
          <w:i/>
          <w:iCs/>
        </w:rPr>
        <w:t xml:space="preserve">. </w:t>
      </w:r>
      <w:r w:rsidR="002D02F5">
        <w:rPr>
          <w:i/>
          <w:iCs/>
        </w:rPr>
        <w:t xml:space="preserve">Die Batterie mit Immersionskühlung </w:t>
      </w:r>
      <w:r w:rsidR="00693EC9">
        <w:rPr>
          <w:i/>
          <w:iCs/>
        </w:rPr>
        <w:t xml:space="preserve">und raschem Ladevorgang </w:t>
      </w:r>
      <w:r w:rsidR="002D02F5">
        <w:rPr>
          <w:i/>
          <w:iCs/>
        </w:rPr>
        <w:t>wird speziell für den stark wachsenden indischen Markt für E-</w:t>
      </w:r>
      <w:r w:rsidR="00C33D6F">
        <w:rPr>
          <w:i/>
          <w:iCs/>
        </w:rPr>
        <w:t>Roller</w:t>
      </w:r>
      <w:r w:rsidR="002D02F5">
        <w:rPr>
          <w:i/>
          <w:iCs/>
        </w:rPr>
        <w:t xml:space="preserve"> und E-Rikscha</w:t>
      </w:r>
      <w:r w:rsidR="00A165D8">
        <w:rPr>
          <w:i/>
          <w:iCs/>
        </w:rPr>
        <w:t>s</w:t>
      </w:r>
      <w:r w:rsidR="002D02F5">
        <w:rPr>
          <w:i/>
          <w:iCs/>
        </w:rPr>
        <w:t xml:space="preserve"> konzipiert und soll Anfang 2023 getestet werden. Ab</w:t>
      </w:r>
      <w:r w:rsidR="003B4835">
        <w:rPr>
          <w:i/>
          <w:iCs/>
        </w:rPr>
        <w:t xml:space="preserve"> </w:t>
      </w:r>
      <w:r w:rsidR="00C17B6D">
        <w:rPr>
          <w:i/>
          <w:iCs/>
        </w:rPr>
        <w:t xml:space="preserve">Herbst </w:t>
      </w:r>
      <w:r w:rsidR="003B4835">
        <w:rPr>
          <w:i/>
          <w:iCs/>
        </w:rPr>
        <w:t>2023</w:t>
      </w:r>
      <w:r w:rsidR="002D02F5" w:rsidRPr="00C73D53">
        <w:rPr>
          <w:i/>
          <w:iCs/>
          <w:color w:val="FF0000"/>
        </w:rPr>
        <w:t xml:space="preserve"> </w:t>
      </w:r>
      <w:r w:rsidR="002D02F5">
        <w:rPr>
          <w:i/>
          <w:iCs/>
        </w:rPr>
        <w:t xml:space="preserve">ist die Produktion von mehreren 10.000 Stück pro Jahr </w:t>
      </w:r>
      <w:r w:rsidR="004C0032">
        <w:rPr>
          <w:i/>
          <w:iCs/>
        </w:rPr>
        <w:t>in einer eigens errichteten t</w:t>
      </w:r>
      <w:r w:rsidR="004C0032" w:rsidRPr="004C0032">
        <w:rPr>
          <w:i/>
          <w:iCs/>
        </w:rPr>
        <w:t>eilautomatisierte</w:t>
      </w:r>
      <w:r w:rsidR="004C0032">
        <w:rPr>
          <w:i/>
          <w:iCs/>
        </w:rPr>
        <w:t>n</w:t>
      </w:r>
      <w:r w:rsidR="004C0032" w:rsidRPr="004C0032">
        <w:rPr>
          <w:i/>
          <w:iCs/>
        </w:rPr>
        <w:t xml:space="preserve"> Produktionslini</w:t>
      </w:r>
      <w:r w:rsidR="004C0032">
        <w:rPr>
          <w:i/>
          <w:iCs/>
        </w:rPr>
        <w:t>e in Indien geplant.</w:t>
      </w:r>
    </w:p>
    <w:p w14:paraId="7629E2A7" w14:textId="77777777" w:rsidR="00C063F2" w:rsidRPr="002D02F5" w:rsidRDefault="00C063F2" w:rsidP="006766F3">
      <w:pPr>
        <w:rPr>
          <w:lang w:val="de-DE"/>
        </w:rPr>
      </w:pPr>
    </w:p>
    <w:p w14:paraId="79A4B2EB" w14:textId="1133D37F" w:rsidR="001D0DCD" w:rsidRDefault="00A165D8" w:rsidP="001D0DCD">
      <w:r>
        <w:rPr>
          <w:iCs/>
        </w:rPr>
        <w:t xml:space="preserve">Mit </w:t>
      </w:r>
      <w:r w:rsidR="00C708EC">
        <w:rPr>
          <w:iCs/>
        </w:rPr>
        <w:t>rund 15 Millionen</w:t>
      </w:r>
      <w:r w:rsidR="00C33D6F">
        <w:rPr>
          <w:iCs/>
        </w:rPr>
        <w:t xml:space="preserve"> Neuzulassungen pro Jahr</w:t>
      </w:r>
      <w:r w:rsidR="00C708EC">
        <w:rPr>
          <w:iCs/>
        </w:rPr>
        <w:t xml:space="preserve"> </w:t>
      </w:r>
      <w:r>
        <w:rPr>
          <w:iCs/>
        </w:rPr>
        <w:t xml:space="preserve">ist Indien </w:t>
      </w:r>
      <w:r w:rsidR="00C708EC">
        <w:rPr>
          <w:iCs/>
        </w:rPr>
        <w:t xml:space="preserve">der zweitgrößte </w:t>
      </w:r>
      <w:r w:rsidR="00C33D6F">
        <w:rPr>
          <w:iCs/>
        </w:rPr>
        <w:t>Motorradm</w:t>
      </w:r>
      <w:r w:rsidR="00C708EC">
        <w:rPr>
          <w:iCs/>
        </w:rPr>
        <w:t xml:space="preserve">arkt der Welt. </w:t>
      </w:r>
      <w:r w:rsidR="00CF07DA">
        <w:rPr>
          <w:iCs/>
        </w:rPr>
        <w:t xml:space="preserve">Der Anteil an </w:t>
      </w:r>
      <w:r w:rsidR="00CF07DA">
        <w:t>E-</w:t>
      </w:r>
      <w:r w:rsidR="00C33D6F">
        <w:t>Rollern</w:t>
      </w:r>
      <w:r w:rsidR="00CF07DA">
        <w:t xml:space="preserve"> beträgt derzeit etwa zwölf Prozent – Tendenz stark steigend. Das gilt auch für den wachsenden Markt für elektrische Rikschas. Das </w:t>
      </w:r>
      <w:r w:rsidR="00C33D6F">
        <w:t>österreichische</w:t>
      </w:r>
      <w:r w:rsidR="00CF07DA">
        <w:t xml:space="preserve"> Technologieunternehmen </w:t>
      </w:r>
      <w:proofErr w:type="spellStart"/>
      <w:proofErr w:type="gramStart"/>
      <w:r w:rsidR="00CF07DA" w:rsidRPr="00CF07DA">
        <w:t>e.battery</w:t>
      </w:r>
      <w:proofErr w:type="spellEnd"/>
      <w:proofErr w:type="gramEnd"/>
      <w:r w:rsidR="00CF07DA" w:rsidRPr="00CF07DA">
        <w:t xml:space="preserve"> </w:t>
      </w:r>
      <w:proofErr w:type="spellStart"/>
      <w:r w:rsidR="00CF07DA" w:rsidRPr="00CF07DA">
        <w:t>systems</w:t>
      </w:r>
      <w:proofErr w:type="spellEnd"/>
      <w:r w:rsidR="00CF07DA">
        <w:t xml:space="preserve"> </w:t>
      </w:r>
      <w:r w:rsidR="00C33D6F">
        <w:t xml:space="preserve">mit Sitz in Wolfurt (Vorarlberg) </w:t>
      </w:r>
      <w:r w:rsidR="00CF07DA">
        <w:t xml:space="preserve">und </w:t>
      </w:r>
      <w:r w:rsidR="00CF07DA" w:rsidRPr="00CF07DA">
        <w:t xml:space="preserve">Amara Raja </w:t>
      </w:r>
      <w:proofErr w:type="spellStart"/>
      <w:r w:rsidR="00CF07DA" w:rsidRPr="00CF07DA">
        <w:t>Batteries</w:t>
      </w:r>
      <w:proofErr w:type="spellEnd"/>
      <w:r w:rsidR="00084255">
        <w:t xml:space="preserve">, Indiens zweitgrößter Batteriehersteller, entwickeln ab sofort gemeinsam sichere, langlebige und effiziente </w:t>
      </w:r>
      <w:r w:rsidR="00C73D53">
        <w:t>Lithium-Ionen-</w:t>
      </w:r>
      <w:r w:rsidR="00084255">
        <w:t>Batterien für 2- und 3-Radfahrzeuge.</w:t>
      </w:r>
      <w:r>
        <w:t xml:space="preserve"> Die Serienproduktion soll</w:t>
      </w:r>
      <w:r w:rsidR="00C17B6D">
        <w:t xml:space="preserve"> im Herbst</w:t>
      </w:r>
      <w:r>
        <w:t xml:space="preserve"> </w:t>
      </w:r>
      <w:r w:rsidR="003B4835">
        <w:t xml:space="preserve">2023 </w:t>
      </w:r>
      <w:r w:rsidR="00C33D6F">
        <w:t>beginnen</w:t>
      </w:r>
      <w:r>
        <w:t>.</w:t>
      </w:r>
    </w:p>
    <w:p w14:paraId="0A936146" w14:textId="77777777" w:rsidR="001D0DCD" w:rsidRDefault="001D0DCD" w:rsidP="001D0DCD"/>
    <w:p w14:paraId="1262932F" w14:textId="1E2EFA09" w:rsidR="001D0DCD" w:rsidRDefault="00EB5194" w:rsidP="001D0DCD">
      <w:r>
        <w:t>Anfang August unterzeichneten die beiden Unternehmen am</w:t>
      </w:r>
      <w:r w:rsidR="00084255">
        <w:t xml:space="preserve"> Firmensitz von Amara Raja </w:t>
      </w:r>
      <w:proofErr w:type="spellStart"/>
      <w:r w:rsidR="00084255">
        <w:t>Batteries</w:t>
      </w:r>
      <w:proofErr w:type="spellEnd"/>
      <w:r w:rsidR="00084255">
        <w:t xml:space="preserve"> in </w:t>
      </w:r>
      <w:r w:rsidRPr="00EB5194">
        <w:t>Hyderabad</w:t>
      </w:r>
      <w:r>
        <w:t xml:space="preserve"> im </w:t>
      </w:r>
      <w:r w:rsidR="000570C5">
        <w:t xml:space="preserve">südindischen </w:t>
      </w:r>
      <w:r>
        <w:t xml:space="preserve">Bundesstaat </w:t>
      </w:r>
      <w:proofErr w:type="spellStart"/>
      <w:r>
        <w:t>Telangana</w:t>
      </w:r>
      <w:proofErr w:type="spellEnd"/>
      <w:r>
        <w:t xml:space="preserve"> eine langfristige Vereinbarung zur Entwicklung, Produktion und Vermarktung der ersten tauschbaren Batterie mit </w:t>
      </w:r>
      <w:r w:rsidRPr="00EB5194">
        <w:t>Immersionskühlung</w:t>
      </w:r>
      <w:r w:rsidR="00C73D53">
        <w:t xml:space="preserve"> am indischen Markt</w:t>
      </w:r>
      <w:r>
        <w:t xml:space="preserve">. </w:t>
      </w:r>
      <w:r w:rsidR="001D0DCD">
        <w:t>Bei der innovativen Technologie werden d</w:t>
      </w:r>
      <w:r>
        <w:t xml:space="preserve">ie </w:t>
      </w:r>
      <w:r w:rsidRPr="00EB5194">
        <w:t>Batterie</w:t>
      </w:r>
      <w:r w:rsidR="001D0DCD">
        <w:t>zellen</w:t>
      </w:r>
      <w:r w:rsidRPr="00EB5194">
        <w:t xml:space="preserve"> </w:t>
      </w:r>
      <w:r w:rsidR="001D0DCD">
        <w:t>von einer</w:t>
      </w:r>
      <w:r>
        <w:t xml:space="preserve"> </w:t>
      </w:r>
      <w:r w:rsidR="001D0DCD">
        <w:t>nichtleitenden</w:t>
      </w:r>
      <w:r>
        <w:t xml:space="preserve"> Flüssigkeit </w:t>
      </w:r>
      <w:r w:rsidR="001D0DCD">
        <w:t>umspült</w:t>
      </w:r>
      <w:r w:rsidR="00C73D53">
        <w:t>. Das sorgt für eine gleichmäßige Kühlung und ermöglicht schnellere Ladevorgänge.</w:t>
      </w:r>
    </w:p>
    <w:p w14:paraId="40ED3539" w14:textId="77777777" w:rsidR="001D0DCD" w:rsidRDefault="001D0DCD" w:rsidP="001D0DCD"/>
    <w:p w14:paraId="2537DC37" w14:textId="26501D4F" w:rsidR="001D0DCD" w:rsidRPr="00E15920" w:rsidRDefault="00EB5194" w:rsidP="001D0DCD">
      <w:pPr>
        <w:rPr>
          <w:iCs/>
        </w:rPr>
      </w:pPr>
      <w:r>
        <w:t>„</w:t>
      </w:r>
      <w:r w:rsidR="00E15920">
        <w:t xml:space="preserve">In </w:t>
      </w:r>
      <w:r w:rsidR="001D0DCD">
        <w:t>Indien</w:t>
      </w:r>
      <w:r w:rsidR="00E15920">
        <w:t xml:space="preserve"> kann es sehr heiß werden. Da stehen Sicherheit</w:t>
      </w:r>
      <w:r>
        <w:t xml:space="preserve"> </w:t>
      </w:r>
      <w:r w:rsidR="007B4154">
        <w:t xml:space="preserve">und eine präzise </w:t>
      </w:r>
      <w:r w:rsidR="00C708EC" w:rsidRPr="00C708EC">
        <w:rPr>
          <w:iCs/>
        </w:rPr>
        <w:t>Temperaturkontrolle</w:t>
      </w:r>
      <w:r w:rsidR="00E15920">
        <w:rPr>
          <w:iCs/>
        </w:rPr>
        <w:t xml:space="preserve"> an oberster Stelle</w:t>
      </w:r>
      <w:r w:rsidR="007B4154">
        <w:rPr>
          <w:iCs/>
        </w:rPr>
        <w:t xml:space="preserve">. </w:t>
      </w:r>
      <w:r w:rsidR="00021536" w:rsidRPr="00021536">
        <w:rPr>
          <w:iCs/>
        </w:rPr>
        <w:t>Eine Immersionsflüssigkeit kühlt effizienter sowie effektiver als herkömmliche Verfahren und verlängert damit die Lebensdauer der Batterie um bis zu 30</w:t>
      </w:r>
      <w:r w:rsidR="00021536">
        <w:rPr>
          <w:iCs/>
        </w:rPr>
        <w:t xml:space="preserve"> Prozent</w:t>
      </w:r>
      <w:r w:rsidR="00083520">
        <w:rPr>
          <w:iCs/>
        </w:rPr>
        <w:t>“,</w:t>
      </w:r>
      <w:r w:rsidR="001D0DCD">
        <w:rPr>
          <w:iCs/>
        </w:rPr>
        <w:t xml:space="preserve"> erklärt </w:t>
      </w:r>
      <w:r w:rsidR="001D0DCD" w:rsidRPr="007B4154">
        <w:t xml:space="preserve">Christopher Schöpf, Gründer und CEO von </w:t>
      </w:r>
      <w:proofErr w:type="spellStart"/>
      <w:proofErr w:type="gramStart"/>
      <w:r w:rsidR="001D0DCD" w:rsidRPr="007B4154">
        <w:t>e.battery</w:t>
      </w:r>
      <w:proofErr w:type="spellEnd"/>
      <w:proofErr w:type="gramEnd"/>
      <w:r w:rsidR="001D0DCD" w:rsidRPr="007B4154">
        <w:t xml:space="preserve"> </w:t>
      </w:r>
      <w:proofErr w:type="spellStart"/>
      <w:r w:rsidR="001D0DCD" w:rsidRPr="007B4154">
        <w:t>systems</w:t>
      </w:r>
      <w:proofErr w:type="spellEnd"/>
      <w:r w:rsidR="001D0DCD">
        <w:t>.</w:t>
      </w:r>
    </w:p>
    <w:p w14:paraId="4C462446" w14:textId="77777777" w:rsidR="007B4154" w:rsidRDefault="007B4154" w:rsidP="007B4154">
      <w:pPr>
        <w:rPr>
          <w:iCs/>
        </w:rPr>
      </w:pPr>
    </w:p>
    <w:p w14:paraId="44D36614" w14:textId="77777777" w:rsidR="007B4154" w:rsidRPr="00C708EC" w:rsidRDefault="007B4154" w:rsidP="007B4154">
      <w:pPr>
        <w:rPr>
          <w:b/>
          <w:bCs/>
          <w:iCs/>
        </w:rPr>
      </w:pPr>
      <w:r w:rsidRPr="00C708EC">
        <w:rPr>
          <w:b/>
          <w:bCs/>
          <w:iCs/>
        </w:rPr>
        <w:t>Enormes Marktpotenzial</w:t>
      </w:r>
    </w:p>
    <w:p w14:paraId="1B769DCF" w14:textId="410D0120" w:rsidR="00C31E7D" w:rsidRDefault="00C73D53" w:rsidP="007B4154">
      <w:r>
        <w:t xml:space="preserve">Anfang 2023 wollen </w:t>
      </w:r>
      <w:proofErr w:type="spellStart"/>
      <w:proofErr w:type="gramStart"/>
      <w:r>
        <w:t>e.battery</w:t>
      </w:r>
      <w:proofErr w:type="spellEnd"/>
      <w:proofErr w:type="gramEnd"/>
      <w:r>
        <w:t xml:space="preserve"> </w:t>
      </w:r>
      <w:proofErr w:type="spellStart"/>
      <w:r>
        <w:t>systems</w:t>
      </w:r>
      <w:proofErr w:type="spellEnd"/>
      <w:r>
        <w:t xml:space="preserve"> und Amara Raja </w:t>
      </w:r>
      <w:proofErr w:type="spellStart"/>
      <w:r>
        <w:t>Batteries</w:t>
      </w:r>
      <w:proofErr w:type="spellEnd"/>
      <w:r>
        <w:t xml:space="preserve"> die ersten Prototypen testen und anschließend mit der Zertifizierung starten. Die Produktion soll ab</w:t>
      </w:r>
      <w:r w:rsidR="003B4835">
        <w:t xml:space="preserve"> Herbst 2023</w:t>
      </w:r>
      <w:r>
        <w:t xml:space="preserve"> aufgenommen werden. Dazu </w:t>
      </w:r>
      <w:r w:rsidR="0008792F">
        <w:t>werden</w:t>
      </w:r>
      <w:r>
        <w:t xml:space="preserve"> die beiden Unternehmen </w:t>
      </w:r>
      <w:r w:rsidR="0008792F">
        <w:t xml:space="preserve">gemeinsam </w:t>
      </w:r>
      <w:r>
        <w:t xml:space="preserve">eine </w:t>
      </w:r>
      <w:r w:rsidRPr="00C73D53">
        <w:t>teilautomatisierte Produktionslinie</w:t>
      </w:r>
      <w:r w:rsidR="0008792F">
        <w:t xml:space="preserve"> am Standort in Indien errichten. Im ersten Schritt sollen die </w:t>
      </w:r>
      <w:r w:rsidR="007B4154" w:rsidRPr="007B4154">
        <w:t xml:space="preserve">führenden Hersteller </w:t>
      </w:r>
      <w:r w:rsidR="0008792F">
        <w:t xml:space="preserve">elektrisch betriebener </w:t>
      </w:r>
      <w:r w:rsidR="007B4154" w:rsidRPr="007B4154">
        <w:t>2- und 3-Rad</w:t>
      </w:r>
      <w:r w:rsidR="0008792F">
        <w:t>f</w:t>
      </w:r>
      <w:r w:rsidR="007B4154" w:rsidRPr="007B4154">
        <w:t>ahrzeuge</w:t>
      </w:r>
      <w:r w:rsidR="0008792F">
        <w:t xml:space="preserve"> mit mehreren 10.000 Batterien pro Jahr beliefert werden. </w:t>
      </w:r>
    </w:p>
    <w:p w14:paraId="3E7C6356" w14:textId="77777777" w:rsidR="00C31E7D" w:rsidRDefault="00C31E7D" w:rsidP="007B4154"/>
    <w:p w14:paraId="1B9AEE62" w14:textId="7873CF1B" w:rsidR="00C31E7D" w:rsidRDefault="0008792F" w:rsidP="007B4154">
      <w:r>
        <w:t>Schöpf sieht enormes Potenzial</w:t>
      </w:r>
      <w:r w:rsidR="0092288D">
        <w:t xml:space="preserve"> in der </w:t>
      </w:r>
      <w:r w:rsidR="00826035">
        <w:t>inter</w:t>
      </w:r>
      <w:r w:rsidR="0092288D">
        <w:t>nationalen Kooperation</w:t>
      </w:r>
      <w:r>
        <w:t>: „</w:t>
      </w:r>
      <w:r w:rsidR="0092288D">
        <w:t>Die Nachfrage am</w:t>
      </w:r>
      <w:r>
        <w:t xml:space="preserve"> indische</w:t>
      </w:r>
      <w:r w:rsidR="00780292">
        <w:t>n</w:t>
      </w:r>
      <w:r>
        <w:t xml:space="preserve"> Markt </w:t>
      </w:r>
      <w:r w:rsidR="0092288D">
        <w:t xml:space="preserve">steigt rasant </w:t>
      </w:r>
      <w:r>
        <w:t xml:space="preserve">und </w:t>
      </w:r>
      <w:r w:rsidR="00826035">
        <w:t>die</w:t>
      </w:r>
      <w:r>
        <w:t xml:space="preserve"> Technologie lässt sich auch für andere </w:t>
      </w:r>
      <w:r w:rsidR="0092288D">
        <w:t>E-Mobilitätssektoren</w:t>
      </w:r>
      <w:r>
        <w:t xml:space="preserve"> adaptieren.</w:t>
      </w:r>
      <w:r w:rsidR="00C31E7D">
        <w:t xml:space="preserve"> Mit unserem technischen Know-how verschaffen wir den Fahrzeugherstellern einen Marktvorsprung.</w:t>
      </w:r>
      <w:r w:rsidR="0092288D">
        <w:t xml:space="preserve">“ </w:t>
      </w:r>
    </w:p>
    <w:p w14:paraId="299611D2" w14:textId="77777777" w:rsidR="00C31E7D" w:rsidRDefault="00C31E7D" w:rsidP="007B4154"/>
    <w:p w14:paraId="3E72B406" w14:textId="5F84AF11" w:rsidR="007B4154" w:rsidRPr="008B5988" w:rsidRDefault="0092288D" w:rsidP="007B4154">
      <w:r>
        <w:t xml:space="preserve">Mit der Investition in die Lithium-Ionen-Technik erweitert das auf </w:t>
      </w:r>
      <w:r w:rsidRPr="00BD2A89">
        <w:rPr>
          <w:iCs/>
          <w:lang w:val="de-DE"/>
        </w:rPr>
        <w:t>Blei-Säure-Batterien für Industrie- und Automobilanwendungen</w:t>
      </w:r>
      <w:r>
        <w:t xml:space="preserve"> spezialisierte indische Großunternehmen sein Portfolio. „</w:t>
      </w:r>
      <w:r w:rsidRPr="007B4154">
        <w:t>Wir konzentrieren uns auf</w:t>
      </w:r>
      <w:r>
        <w:t xml:space="preserve"> maßgeschneiderte</w:t>
      </w:r>
      <w:r w:rsidRPr="007B4154">
        <w:t xml:space="preserve"> Batteriesysteme</w:t>
      </w:r>
      <w:r w:rsidR="008B5988">
        <w:t xml:space="preserve">. Gemeinsam mit </w:t>
      </w:r>
      <w:proofErr w:type="spellStart"/>
      <w:proofErr w:type="gramStart"/>
      <w:r w:rsidR="008B5988">
        <w:t>e.battery</w:t>
      </w:r>
      <w:proofErr w:type="spellEnd"/>
      <w:proofErr w:type="gramEnd"/>
      <w:r w:rsidR="008B5988">
        <w:t xml:space="preserve"> </w:t>
      </w:r>
      <w:proofErr w:type="spellStart"/>
      <w:r w:rsidR="008B5988">
        <w:t>systems</w:t>
      </w:r>
      <w:proofErr w:type="spellEnd"/>
      <w:r w:rsidR="008B5988">
        <w:t xml:space="preserve"> </w:t>
      </w:r>
      <w:r w:rsidR="00C31E7D">
        <w:t>realisieren</w:t>
      </w:r>
      <w:r w:rsidR="008B5988">
        <w:t xml:space="preserve"> wir eine weitere </w:t>
      </w:r>
      <w:r w:rsidR="000570C5">
        <w:t xml:space="preserve">zukunftsweisende </w:t>
      </w:r>
      <w:r w:rsidR="008B5988">
        <w:t xml:space="preserve">Lösung und ermöglichen so </w:t>
      </w:r>
      <w:r w:rsidR="008B5988" w:rsidRPr="007B4154">
        <w:t>den Übergang zum emissionsfreien Verkehr</w:t>
      </w:r>
      <w:r w:rsidR="008B5988">
        <w:t xml:space="preserve">“, betont </w:t>
      </w:r>
      <w:proofErr w:type="spellStart"/>
      <w:r w:rsidR="007B4154" w:rsidRPr="008B5988">
        <w:t>Vikramaditya</w:t>
      </w:r>
      <w:proofErr w:type="spellEnd"/>
      <w:r w:rsidR="007B4154" w:rsidRPr="008B5988">
        <w:t xml:space="preserve"> </w:t>
      </w:r>
      <w:proofErr w:type="spellStart"/>
      <w:r w:rsidR="007B4154" w:rsidRPr="008B5988">
        <w:t>Gourineni</w:t>
      </w:r>
      <w:proofErr w:type="spellEnd"/>
      <w:r w:rsidR="007B4154" w:rsidRPr="008B5988">
        <w:t xml:space="preserve">, Executive </w:t>
      </w:r>
      <w:proofErr w:type="spellStart"/>
      <w:r w:rsidR="007B4154" w:rsidRPr="008B5988">
        <w:t>Director</w:t>
      </w:r>
      <w:proofErr w:type="spellEnd"/>
      <w:r w:rsidR="007B4154" w:rsidRPr="008B5988">
        <w:t xml:space="preserve"> von Amara Raja </w:t>
      </w:r>
      <w:proofErr w:type="spellStart"/>
      <w:r w:rsidR="007B4154" w:rsidRPr="008B5988">
        <w:t>Batteries</w:t>
      </w:r>
      <w:proofErr w:type="spellEnd"/>
      <w:r w:rsidR="008B5988">
        <w:t>.</w:t>
      </w:r>
    </w:p>
    <w:p w14:paraId="5397B348" w14:textId="5412B2B7" w:rsidR="006766F3" w:rsidRPr="008B5988" w:rsidRDefault="006766F3" w:rsidP="006766F3"/>
    <w:p w14:paraId="224878BE" w14:textId="3465DEFE" w:rsidR="00341912" w:rsidRDefault="00341912" w:rsidP="00105A2C">
      <w:pPr>
        <w:keepNext/>
        <w:rPr>
          <w:b/>
        </w:rPr>
      </w:pPr>
    </w:p>
    <w:p w14:paraId="4328772A" w14:textId="77777777" w:rsidR="008B5988" w:rsidRDefault="008B5988" w:rsidP="00105A2C">
      <w:pPr>
        <w:keepNext/>
        <w:rPr>
          <w:b/>
        </w:rPr>
      </w:pPr>
    </w:p>
    <w:p w14:paraId="42104A17" w14:textId="4F76F958" w:rsidR="004E0C11" w:rsidRPr="00DC3428" w:rsidRDefault="004E0C11" w:rsidP="00105A2C">
      <w:pPr>
        <w:keepNext/>
        <w:rPr>
          <w:b/>
          <w:iCs/>
        </w:rPr>
      </w:pPr>
      <w:r w:rsidRPr="00DC3428">
        <w:rPr>
          <w:b/>
        </w:rPr>
        <w:t xml:space="preserve">Über </w:t>
      </w:r>
      <w:proofErr w:type="spellStart"/>
      <w:proofErr w:type="gramStart"/>
      <w:r w:rsidRPr="00DC3428">
        <w:rPr>
          <w:b/>
          <w:iCs/>
        </w:rPr>
        <w:t>e.battery</w:t>
      </w:r>
      <w:proofErr w:type="spellEnd"/>
      <w:proofErr w:type="gramEnd"/>
      <w:r w:rsidRPr="00DC3428">
        <w:rPr>
          <w:b/>
          <w:iCs/>
        </w:rPr>
        <w:t xml:space="preserve"> </w:t>
      </w:r>
      <w:proofErr w:type="spellStart"/>
      <w:r w:rsidRPr="00DC3428">
        <w:rPr>
          <w:b/>
          <w:iCs/>
        </w:rPr>
        <w:t>systems</w:t>
      </w:r>
      <w:proofErr w:type="spellEnd"/>
      <w:r w:rsidRPr="00DC3428">
        <w:rPr>
          <w:b/>
          <w:iCs/>
        </w:rPr>
        <w:t xml:space="preserve"> </w:t>
      </w:r>
    </w:p>
    <w:p w14:paraId="2CEED0DC" w14:textId="5079D211" w:rsidR="004E0C11" w:rsidRDefault="004E0C11" w:rsidP="006766F3">
      <w:pPr>
        <w:rPr>
          <w:iCs/>
          <w:lang w:val="de-DE"/>
        </w:rPr>
      </w:pPr>
      <w:proofErr w:type="spellStart"/>
      <w:proofErr w:type="gramStart"/>
      <w:r>
        <w:rPr>
          <w:iCs/>
          <w:lang w:val="de-DE"/>
        </w:rPr>
        <w:t>e.battery</w:t>
      </w:r>
      <w:proofErr w:type="spellEnd"/>
      <w:proofErr w:type="gramEnd"/>
      <w:r>
        <w:rPr>
          <w:iCs/>
          <w:lang w:val="de-DE"/>
        </w:rPr>
        <w:t xml:space="preserve"> </w:t>
      </w:r>
      <w:proofErr w:type="spellStart"/>
      <w:r>
        <w:rPr>
          <w:iCs/>
          <w:lang w:val="de-DE"/>
        </w:rPr>
        <w:t>systems</w:t>
      </w:r>
      <w:proofErr w:type="spellEnd"/>
      <w:r>
        <w:rPr>
          <w:iCs/>
          <w:lang w:val="de-DE"/>
        </w:rPr>
        <w:t xml:space="preserve"> ist ein Spin-off der Akku Mäser GmbH </w:t>
      </w:r>
      <w:r w:rsidR="002A29D3">
        <w:rPr>
          <w:iCs/>
          <w:lang w:val="de-DE"/>
        </w:rPr>
        <w:t xml:space="preserve">mit Sitz in Wolfurt. Das 2019 von Christopher Schöpf gegründete Unternehmen </w:t>
      </w:r>
      <w:r w:rsidRPr="00856FE2">
        <w:rPr>
          <w:iCs/>
          <w:lang w:val="de-DE"/>
        </w:rPr>
        <w:t>positioniert sich als Technologieführer im Bereich Lithium-Ionen</w:t>
      </w:r>
      <w:r w:rsidR="0063699C">
        <w:rPr>
          <w:iCs/>
          <w:lang w:val="de-DE"/>
        </w:rPr>
        <w:t>-</w:t>
      </w:r>
      <w:r w:rsidRPr="00856FE2">
        <w:rPr>
          <w:iCs/>
          <w:lang w:val="de-DE"/>
        </w:rPr>
        <w:t>Technik</w:t>
      </w:r>
      <w:r>
        <w:rPr>
          <w:iCs/>
          <w:lang w:val="de-DE"/>
        </w:rPr>
        <w:t xml:space="preserve">. </w:t>
      </w:r>
      <w:r w:rsidR="008B5D9F">
        <w:rPr>
          <w:iCs/>
          <w:lang w:val="de-DE"/>
        </w:rPr>
        <w:t xml:space="preserve">Durch Eigenentwicklungen verfügt </w:t>
      </w:r>
      <w:proofErr w:type="spellStart"/>
      <w:proofErr w:type="gramStart"/>
      <w:r w:rsidR="002A29D3">
        <w:rPr>
          <w:iCs/>
          <w:lang w:val="de-DE"/>
        </w:rPr>
        <w:t>e.battery</w:t>
      </w:r>
      <w:proofErr w:type="spellEnd"/>
      <w:proofErr w:type="gramEnd"/>
      <w:r w:rsidR="002A29D3">
        <w:rPr>
          <w:iCs/>
          <w:lang w:val="de-DE"/>
        </w:rPr>
        <w:t xml:space="preserve"> </w:t>
      </w:r>
      <w:proofErr w:type="spellStart"/>
      <w:r w:rsidR="002A29D3">
        <w:rPr>
          <w:iCs/>
          <w:lang w:val="de-DE"/>
        </w:rPr>
        <w:t>systems</w:t>
      </w:r>
      <w:proofErr w:type="spellEnd"/>
      <w:r>
        <w:rPr>
          <w:iCs/>
          <w:lang w:val="de-DE"/>
        </w:rPr>
        <w:t xml:space="preserve"> über einen technologischen Vorsprung in den Bereichen Fertigungstechnologie, Batteriekühlung und Batteriemanagementsysteme. </w:t>
      </w:r>
      <w:r w:rsidR="008B5D9F">
        <w:rPr>
          <w:iCs/>
          <w:lang w:val="de-DE"/>
        </w:rPr>
        <w:t>D</w:t>
      </w:r>
      <w:r>
        <w:rPr>
          <w:iCs/>
          <w:lang w:val="de-DE"/>
        </w:rPr>
        <w:t xml:space="preserve">ie Produkte </w:t>
      </w:r>
      <w:r w:rsidR="00A244D7">
        <w:rPr>
          <w:iCs/>
          <w:lang w:val="de-DE"/>
        </w:rPr>
        <w:t xml:space="preserve">kommen </w:t>
      </w:r>
      <w:r>
        <w:rPr>
          <w:iCs/>
          <w:lang w:val="de-DE"/>
        </w:rPr>
        <w:t xml:space="preserve">unter anderem in Elektrofahrzeugen, Baumaschinen oder Industrieanlagen </w:t>
      </w:r>
      <w:r w:rsidR="00A244D7">
        <w:rPr>
          <w:iCs/>
          <w:lang w:val="de-DE"/>
        </w:rPr>
        <w:t>namhafter Hersteller zum Einsatz</w:t>
      </w:r>
      <w:r>
        <w:rPr>
          <w:iCs/>
          <w:lang w:val="de-DE"/>
        </w:rPr>
        <w:t>.</w:t>
      </w:r>
      <w:r w:rsidR="00813B53">
        <w:rPr>
          <w:iCs/>
          <w:lang w:val="de-DE"/>
        </w:rPr>
        <w:t xml:space="preserve"> </w:t>
      </w:r>
    </w:p>
    <w:p w14:paraId="2EB29B0F" w14:textId="7FF60C07" w:rsidR="00835DF2" w:rsidRDefault="00835DF2" w:rsidP="006766F3">
      <w:pPr>
        <w:rPr>
          <w:iCs/>
          <w:lang w:val="de-DE"/>
        </w:rPr>
      </w:pPr>
    </w:p>
    <w:p w14:paraId="1D387363" w14:textId="3D6A724F" w:rsidR="00A14DDB" w:rsidRPr="00DC3428" w:rsidRDefault="00000000" w:rsidP="006766F3">
      <w:pPr>
        <w:rPr>
          <w:rStyle w:val="Hyperlink"/>
          <w:b/>
          <w:bCs/>
          <w:lang w:val="en-US"/>
        </w:rPr>
      </w:pPr>
      <w:hyperlink r:id="rId11" w:history="1">
        <w:r w:rsidR="00A14DDB" w:rsidRPr="00DC3428">
          <w:rPr>
            <w:rStyle w:val="Hyperlink"/>
            <w:b/>
            <w:bCs/>
            <w:lang w:val="en-US"/>
          </w:rPr>
          <w:t>www.e-batterysystems.com</w:t>
        </w:r>
      </w:hyperlink>
    </w:p>
    <w:p w14:paraId="37B005C9" w14:textId="77777777" w:rsidR="00A14DDB" w:rsidRPr="00DC3428" w:rsidRDefault="00A14DDB" w:rsidP="006766F3">
      <w:pPr>
        <w:rPr>
          <w:iCs/>
          <w:lang w:val="en-US"/>
        </w:rPr>
      </w:pPr>
    </w:p>
    <w:p w14:paraId="74890320" w14:textId="4749C6F4" w:rsidR="00613D86" w:rsidRPr="00DC3428" w:rsidRDefault="00613D86" w:rsidP="006766F3">
      <w:pPr>
        <w:rPr>
          <w:iCs/>
          <w:lang w:val="en-US"/>
        </w:rPr>
      </w:pPr>
    </w:p>
    <w:p w14:paraId="746260DE" w14:textId="4B2DC2E0" w:rsidR="00613D86" w:rsidRPr="00DC3428" w:rsidRDefault="00613D86" w:rsidP="006766F3">
      <w:pPr>
        <w:rPr>
          <w:b/>
          <w:bCs/>
          <w:iCs/>
          <w:lang w:val="en-US"/>
        </w:rPr>
      </w:pPr>
      <w:proofErr w:type="spellStart"/>
      <w:r w:rsidRPr="00DC3428">
        <w:rPr>
          <w:b/>
          <w:bCs/>
          <w:iCs/>
          <w:lang w:val="en-US"/>
        </w:rPr>
        <w:t>Über</w:t>
      </w:r>
      <w:proofErr w:type="spellEnd"/>
      <w:r w:rsidRPr="00DC3428">
        <w:rPr>
          <w:b/>
          <w:bCs/>
          <w:iCs/>
          <w:lang w:val="en-US"/>
        </w:rPr>
        <w:t xml:space="preserve"> Amara Raja Batteries</w:t>
      </w:r>
    </w:p>
    <w:p w14:paraId="786E7ACD" w14:textId="3659A065" w:rsidR="00BD2A89" w:rsidRPr="00BD2A89" w:rsidRDefault="00BD2A89" w:rsidP="00BD2A89">
      <w:pPr>
        <w:rPr>
          <w:iCs/>
          <w:lang w:val="de-DE"/>
        </w:rPr>
      </w:pPr>
      <w:r w:rsidRPr="00BD2A89">
        <w:rPr>
          <w:iCs/>
          <w:lang w:val="de-DE"/>
        </w:rPr>
        <w:t xml:space="preserve">Amara Raja </w:t>
      </w:r>
      <w:proofErr w:type="spellStart"/>
      <w:r w:rsidRPr="00BD2A89">
        <w:rPr>
          <w:iCs/>
          <w:lang w:val="de-DE"/>
        </w:rPr>
        <w:t>Batteries</w:t>
      </w:r>
      <w:proofErr w:type="spellEnd"/>
      <w:r w:rsidRPr="00BD2A89">
        <w:rPr>
          <w:iCs/>
          <w:lang w:val="de-DE"/>
        </w:rPr>
        <w:t xml:space="preserve"> Limited ist </w:t>
      </w:r>
      <w:r w:rsidR="00851E77">
        <w:rPr>
          <w:iCs/>
          <w:lang w:val="de-DE"/>
        </w:rPr>
        <w:t xml:space="preserve">Teil </w:t>
      </w:r>
      <w:r w:rsidR="000570C5">
        <w:rPr>
          <w:iCs/>
          <w:lang w:val="de-DE"/>
        </w:rPr>
        <w:t xml:space="preserve">der </w:t>
      </w:r>
      <w:r w:rsidR="00851E77" w:rsidRPr="00BD2A89">
        <w:rPr>
          <w:iCs/>
          <w:lang w:val="de-DE"/>
        </w:rPr>
        <w:t xml:space="preserve">Amara Raja Group </w:t>
      </w:r>
      <w:r w:rsidR="00851E77">
        <w:rPr>
          <w:iCs/>
          <w:lang w:val="de-DE"/>
        </w:rPr>
        <w:t xml:space="preserve">und als </w:t>
      </w:r>
      <w:r w:rsidRPr="00BD2A89">
        <w:rPr>
          <w:iCs/>
          <w:lang w:val="de-DE"/>
        </w:rPr>
        <w:t xml:space="preserve">Technologieführer einer der größten Hersteller von Blei-Säure-Batterien für Industrie- und Automobilanwendungen in </w:t>
      </w:r>
      <w:r w:rsidR="00851E77">
        <w:rPr>
          <w:iCs/>
          <w:lang w:val="de-DE"/>
        </w:rPr>
        <w:t>Indien</w:t>
      </w:r>
      <w:r w:rsidRPr="00BD2A89">
        <w:rPr>
          <w:iCs/>
          <w:lang w:val="de-DE"/>
        </w:rPr>
        <w:t>.</w:t>
      </w:r>
      <w:r>
        <w:rPr>
          <w:iCs/>
          <w:lang w:val="de-DE"/>
        </w:rPr>
        <w:t xml:space="preserve"> </w:t>
      </w:r>
      <w:r w:rsidRPr="00BD2A89">
        <w:rPr>
          <w:iCs/>
          <w:lang w:val="de-DE"/>
        </w:rPr>
        <w:t>Die Industrie- und Autobatterien des Unternehmens werden in 32 Länder weltweit exportiert.</w:t>
      </w:r>
      <w:r>
        <w:rPr>
          <w:iCs/>
          <w:lang w:val="de-DE"/>
        </w:rPr>
        <w:t xml:space="preserve"> </w:t>
      </w:r>
      <w:r w:rsidRPr="00BD2A89">
        <w:rPr>
          <w:iCs/>
          <w:lang w:val="de-DE"/>
        </w:rPr>
        <w:t xml:space="preserve">In Indien </w:t>
      </w:r>
      <w:r>
        <w:rPr>
          <w:iCs/>
          <w:lang w:val="de-DE"/>
        </w:rPr>
        <w:t>beliefert</w:t>
      </w:r>
      <w:r w:rsidRPr="00BD2A89">
        <w:rPr>
          <w:iCs/>
          <w:lang w:val="de-DE"/>
        </w:rPr>
        <w:t xml:space="preserve"> Amara Raja</w:t>
      </w:r>
      <w:r>
        <w:rPr>
          <w:iCs/>
          <w:lang w:val="de-DE"/>
        </w:rPr>
        <w:t xml:space="preserve"> </w:t>
      </w:r>
      <w:proofErr w:type="spellStart"/>
      <w:r>
        <w:rPr>
          <w:iCs/>
          <w:lang w:val="de-DE"/>
        </w:rPr>
        <w:t>Batteries</w:t>
      </w:r>
      <w:proofErr w:type="spellEnd"/>
      <w:r w:rsidRPr="00BD2A89">
        <w:rPr>
          <w:iCs/>
          <w:lang w:val="de-DE"/>
        </w:rPr>
        <w:t xml:space="preserve"> </w:t>
      </w:r>
      <w:r w:rsidR="00270407">
        <w:rPr>
          <w:iCs/>
          <w:lang w:val="de-DE"/>
        </w:rPr>
        <w:t xml:space="preserve">neben der Automobilbranche </w:t>
      </w:r>
      <w:r>
        <w:rPr>
          <w:iCs/>
          <w:lang w:val="de-DE"/>
        </w:rPr>
        <w:t xml:space="preserve">unter anderem </w:t>
      </w:r>
      <w:r w:rsidRPr="00BD2A89">
        <w:rPr>
          <w:iCs/>
          <w:lang w:val="de-DE"/>
        </w:rPr>
        <w:t>Telekommunikationsdienstleister, Eisenbahn</w:t>
      </w:r>
      <w:r w:rsidR="00851E77">
        <w:rPr>
          <w:iCs/>
          <w:lang w:val="de-DE"/>
        </w:rPr>
        <w:t>en</w:t>
      </w:r>
      <w:r w:rsidR="00270407">
        <w:rPr>
          <w:iCs/>
          <w:lang w:val="de-DE"/>
        </w:rPr>
        <w:t>, den Energiesektor sowie weitere Industriezweige</w:t>
      </w:r>
      <w:r>
        <w:rPr>
          <w:iCs/>
          <w:lang w:val="de-DE"/>
        </w:rPr>
        <w:t>.</w:t>
      </w:r>
      <w:r w:rsidRPr="00BD2A89">
        <w:t xml:space="preserve"> </w:t>
      </w:r>
      <w:r w:rsidRPr="00BD2A89">
        <w:rPr>
          <w:iCs/>
          <w:lang w:val="de-DE"/>
        </w:rPr>
        <w:t xml:space="preserve">Die Amara Raja Group beschäftigt </w:t>
      </w:r>
      <w:r>
        <w:rPr>
          <w:iCs/>
          <w:lang w:val="de-DE"/>
        </w:rPr>
        <w:t>über 15.000</w:t>
      </w:r>
      <w:r w:rsidRPr="00BD2A89">
        <w:rPr>
          <w:iCs/>
          <w:lang w:val="de-DE"/>
        </w:rPr>
        <w:t xml:space="preserve"> </w:t>
      </w:r>
      <w:proofErr w:type="spellStart"/>
      <w:proofErr w:type="gramStart"/>
      <w:r w:rsidRPr="00BD2A89">
        <w:rPr>
          <w:iCs/>
          <w:lang w:val="de-DE"/>
        </w:rPr>
        <w:t>Mitarbeiter</w:t>
      </w:r>
      <w:r>
        <w:rPr>
          <w:iCs/>
          <w:lang w:val="de-DE"/>
        </w:rPr>
        <w:t>:innen</w:t>
      </w:r>
      <w:proofErr w:type="spellEnd"/>
      <w:proofErr w:type="gramEnd"/>
      <w:r w:rsidR="00E15920">
        <w:rPr>
          <w:iCs/>
          <w:lang w:val="de-DE"/>
        </w:rPr>
        <w:t xml:space="preserve"> an 16 Standorten.</w:t>
      </w:r>
    </w:p>
    <w:p w14:paraId="29A4911B" w14:textId="77777777" w:rsidR="00BD2A89" w:rsidRPr="00BD2A89" w:rsidRDefault="00BD2A89" w:rsidP="00BD2A89">
      <w:pPr>
        <w:rPr>
          <w:iCs/>
          <w:lang w:val="de-DE"/>
        </w:rPr>
      </w:pPr>
    </w:p>
    <w:p w14:paraId="7822D637" w14:textId="07C52F09" w:rsidR="00613D86" w:rsidRPr="00A14DDB" w:rsidRDefault="00000000" w:rsidP="006766F3">
      <w:pPr>
        <w:rPr>
          <w:b/>
          <w:bCs/>
          <w:lang w:val="de-DE"/>
        </w:rPr>
      </w:pPr>
      <w:hyperlink r:id="rId12" w:history="1">
        <w:r w:rsidR="00A14DDB" w:rsidRPr="00A14DDB">
          <w:rPr>
            <w:rStyle w:val="Hyperlink"/>
            <w:b/>
            <w:bCs/>
            <w:lang w:val="de-DE"/>
          </w:rPr>
          <w:t>www.amararajabatteries.com</w:t>
        </w:r>
      </w:hyperlink>
    </w:p>
    <w:p w14:paraId="457CE03D" w14:textId="77777777" w:rsidR="00A14DDB" w:rsidRDefault="00A14DDB" w:rsidP="006766F3">
      <w:pPr>
        <w:rPr>
          <w:lang w:val="de-DE"/>
        </w:rPr>
      </w:pPr>
    </w:p>
    <w:p w14:paraId="295E02B4" w14:textId="76DAB5A0" w:rsidR="006061BB" w:rsidRDefault="006061BB" w:rsidP="006766F3">
      <w:pPr>
        <w:rPr>
          <w:lang w:val="de-DE"/>
        </w:rPr>
      </w:pPr>
    </w:p>
    <w:p w14:paraId="3F76B183" w14:textId="77777777" w:rsidR="00A14DDB" w:rsidRDefault="00A14DDB" w:rsidP="006766F3">
      <w:pPr>
        <w:rPr>
          <w:lang w:val="de-DE"/>
        </w:rPr>
      </w:pPr>
    </w:p>
    <w:p w14:paraId="3FBBFE0A" w14:textId="61C6906A" w:rsidR="006061BB" w:rsidRDefault="006061BB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>Bildtexte:</w:t>
      </w:r>
    </w:p>
    <w:p w14:paraId="7B5682C4" w14:textId="10AD3F70" w:rsidR="00C94985" w:rsidRPr="00384EFB" w:rsidRDefault="00C94985" w:rsidP="00C94985">
      <w:pPr>
        <w:rPr>
          <w:bCs/>
        </w:rPr>
      </w:pPr>
      <w:r w:rsidRPr="00384EFB">
        <w:rPr>
          <w:b/>
        </w:rPr>
        <w:t>e.battery-systems-</w:t>
      </w:r>
      <w:r w:rsidR="00384EFB" w:rsidRPr="00384EFB">
        <w:rPr>
          <w:b/>
        </w:rPr>
        <w:t>Amara-Raja-Batteries</w:t>
      </w:r>
      <w:r w:rsidRPr="00384EFB">
        <w:rPr>
          <w:b/>
        </w:rPr>
        <w:t>.jpg</w:t>
      </w:r>
      <w:r w:rsidRPr="00384EFB">
        <w:rPr>
          <w:bCs/>
        </w:rPr>
        <w:t xml:space="preserve">: </w:t>
      </w:r>
      <w:proofErr w:type="spellStart"/>
      <w:proofErr w:type="gramStart"/>
      <w:r w:rsidR="00384EFB" w:rsidRPr="00384EFB">
        <w:rPr>
          <w:bCs/>
        </w:rPr>
        <w:t>e.battery</w:t>
      </w:r>
      <w:proofErr w:type="spellEnd"/>
      <w:proofErr w:type="gramEnd"/>
      <w:r w:rsidR="00384EFB" w:rsidRPr="00384EFB">
        <w:rPr>
          <w:bCs/>
        </w:rPr>
        <w:t xml:space="preserve"> </w:t>
      </w:r>
      <w:proofErr w:type="spellStart"/>
      <w:r w:rsidR="00384EFB" w:rsidRPr="00384EFB">
        <w:rPr>
          <w:bCs/>
        </w:rPr>
        <w:t>systems</w:t>
      </w:r>
      <w:proofErr w:type="spellEnd"/>
      <w:r w:rsidR="00384EFB" w:rsidRPr="00384EFB">
        <w:rPr>
          <w:bCs/>
        </w:rPr>
        <w:t xml:space="preserve"> und Amara Raja </w:t>
      </w:r>
      <w:proofErr w:type="spellStart"/>
      <w:r w:rsidR="00384EFB" w:rsidRPr="00384EFB">
        <w:rPr>
          <w:bCs/>
        </w:rPr>
        <w:t>Batteries</w:t>
      </w:r>
      <w:proofErr w:type="spellEnd"/>
      <w:r w:rsidR="00384EFB" w:rsidRPr="00384EFB">
        <w:rPr>
          <w:bCs/>
        </w:rPr>
        <w:t xml:space="preserve"> vereinbaren die gemei</w:t>
      </w:r>
      <w:r w:rsidR="00384EFB">
        <w:rPr>
          <w:bCs/>
        </w:rPr>
        <w:t xml:space="preserve">nsame Entwicklung und Produktion von Batterien für 2- und 3-Radfahrzeuge für den indischen Markt. </w:t>
      </w:r>
      <w:proofErr w:type="spellStart"/>
      <w:r w:rsidR="00384EFB" w:rsidRPr="003B4835">
        <w:rPr>
          <w:bCs/>
          <w:lang w:val="en-US"/>
        </w:rPr>
        <w:t>Im</w:t>
      </w:r>
      <w:proofErr w:type="spellEnd"/>
      <w:r w:rsidR="00384EFB" w:rsidRPr="003B4835">
        <w:rPr>
          <w:bCs/>
          <w:lang w:val="en-US"/>
        </w:rPr>
        <w:t xml:space="preserve"> Bild</w:t>
      </w:r>
      <w:r w:rsidR="003B4835">
        <w:rPr>
          <w:bCs/>
          <w:lang w:val="en-US"/>
        </w:rPr>
        <w:t xml:space="preserve"> (v. l. n. r.)</w:t>
      </w:r>
      <w:r w:rsidR="00384EFB" w:rsidRPr="003B4835">
        <w:rPr>
          <w:bCs/>
          <w:lang w:val="en-US"/>
        </w:rPr>
        <w:t xml:space="preserve">: </w:t>
      </w:r>
      <w:proofErr w:type="spellStart"/>
      <w:r w:rsidR="003B4835" w:rsidRPr="003B4835">
        <w:rPr>
          <w:bCs/>
          <w:lang w:val="en-US"/>
        </w:rPr>
        <w:t>Daiva</w:t>
      </w:r>
      <w:proofErr w:type="spellEnd"/>
      <w:r w:rsidR="003B4835" w:rsidRPr="003B4835">
        <w:rPr>
          <w:bCs/>
          <w:lang w:val="en-US"/>
        </w:rPr>
        <w:t xml:space="preserve"> Prakash (General Man</w:t>
      </w:r>
      <w:r w:rsidR="003B4835">
        <w:rPr>
          <w:bCs/>
          <w:lang w:val="en-US"/>
        </w:rPr>
        <w:t>a</w:t>
      </w:r>
      <w:r w:rsidR="003B4835" w:rsidRPr="003B4835">
        <w:rPr>
          <w:bCs/>
          <w:lang w:val="en-US"/>
        </w:rPr>
        <w:t>ger Produc</w:t>
      </w:r>
      <w:r w:rsidR="003B4835">
        <w:rPr>
          <w:bCs/>
          <w:lang w:val="en-US"/>
        </w:rPr>
        <w:t xml:space="preserve">t Development </w:t>
      </w:r>
      <w:r w:rsidR="003B4835" w:rsidRPr="003B4835">
        <w:rPr>
          <w:lang w:val="en-US"/>
        </w:rPr>
        <w:t xml:space="preserve">New Energy Business </w:t>
      </w:r>
      <w:proofErr w:type="spellStart"/>
      <w:r w:rsidR="003B4835" w:rsidRPr="003B4835">
        <w:rPr>
          <w:lang w:val="en-US"/>
        </w:rPr>
        <w:t>bei</w:t>
      </w:r>
      <w:proofErr w:type="spellEnd"/>
      <w:r w:rsidR="003B4835" w:rsidRPr="003B4835">
        <w:rPr>
          <w:lang w:val="en-US"/>
        </w:rPr>
        <w:t xml:space="preserve"> Amara Raja Batteries</w:t>
      </w:r>
      <w:r w:rsidR="003B4835">
        <w:rPr>
          <w:lang w:val="en-US"/>
        </w:rPr>
        <w:t>)</w:t>
      </w:r>
      <w:r w:rsidR="003B4835" w:rsidRPr="003B4835">
        <w:rPr>
          <w:bCs/>
          <w:lang w:val="en-US"/>
        </w:rPr>
        <w:t xml:space="preserve">, </w:t>
      </w:r>
      <w:proofErr w:type="spellStart"/>
      <w:r w:rsidR="003B4835" w:rsidRPr="003B4835">
        <w:rPr>
          <w:lang w:val="en-US"/>
        </w:rPr>
        <w:t>Vikramaditya</w:t>
      </w:r>
      <w:proofErr w:type="spellEnd"/>
      <w:r w:rsidR="003B4835" w:rsidRPr="003B4835">
        <w:rPr>
          <w:lang w:val="en-US"/>
        </w:rPr>
        <w:t xml:space="preserve"> </w:t>
      </w:r>
      <w:proofErr w:type="spellStart"/>
      <w:r w:rsidR="003B4835" w:rsidRPr="003B4835">
        <w:rPr>
          <w:lang w:val="en-US"/>
        </w:rPr>
        <w:t>Gourineni</w:t>
      </w:r>
      <w:proofErr w:type="spellEnd"/>
      <w:r w:rsidR="003B4835" w:rsidRPr="003B4835">
        <w:rPr>
          <w:lang w:val="en-US"/>
        </w:rPr>
        <w:t xml:space="preserve"> (Executive Director New Energy Business </w:t>
      </w:r>
      <w:proofErr w:type="spellStart"/>
      <w:r w:rsidR="003B4835" w:rsidRPr="003B4835">
        <w:rPr>
          <w:lang w:val="en-US"/>
        </w:rPr>
        <w:t>bei</w:t>
      </w:r>
      <w:proofErr w:type="spellEnd"/>
      <w:r w:rsidR="003B4835" w:rsidRPr="003B4835">
        <w:rPr>
          <w:lang w:val="en-US"/>
        </w:rPr>
        <w:t xml:space="preserve"> Amara Raja Batteries)</w:t>
      </w:r>
      <w:r w:rsidR="00384EFB" w:rsidRPr="003B4835">
        <w:rPr>
          <w:bCs/>
          <w:lang w:val="en-US"/>
        </w:rPr>
        <w:t xml:space="preserve">, </w:t>
      </w:r>
      <w:r w:rsidR="00384EFB" w:rsidRPr="003B4835">
        <w:rPr>
          <w:lang w:val="en-US"/>
        </w:rPr>
        <w:t xml:space="preserve">Christian </w:t>
      </w:r>
      <w:proofErr w:type="spellStart"/>
      <w:r w:rsidR="00384EFB" w:rsidRPr="003B4835">
        <w:rPr>
          <w:lang w:val="en-US"/>
        </w:rPr>
        <w:t>Schlögl</w:t>
      </w:r>
      <w:proofErr w:type="spellEnd"/>
      <w:r w:rsidR="00384EFB" w:rsidRPr="003B4835">
        <w:rPr>
          <w:lang w:val="en-US"/>
        </w:rPr>
        <w:t xml:space="preserve">, CSO von </w:t>
      </w:r>
      <w:proofErr w:type="spellStart"/>
      <w:proofErr w:type="gramStart"/>
      <w:r w:rsidR="00384EFB" w:rsidRPr="003B4835">
        <w:rPr>
          <w:iCs/>
          <w:lang w:val="en-US"/>
        </w:rPr>
        <w:t>e.battery</w:t>
      </w:r>
      <w:proofErr w:type="spellEnd"/>
      <w:proofErr w:type="gramEnd"/>
      <w:r w:rsidR="00384EFB" w:rsidRPr="003B4835">
        <w:rPr>
          <w:iCs/>
          <w:lang w:val="en-US"/>
        </w:rPr>
        <w:t xml:space="preserve"> systems, </w:t>
      </w:r>
      <w:r w:rsidRPr="003B4835">
        <w:rPr>
          <w:iCs/>
          <w:lang w:val="en-US"/>
        </w:rPr>
        <w:t xml:space="preserve">Christopher Schöpf, </w:t>
      </w:r>
      <w:proofErr w:type="spellStart"/>
      <w:r w:rsidRPr="003B4835">
        <w:rPr>
          <w:bCs/>
          <w:lang w:val="en-US"/>
        </w:rPr>
        <w:t>Gründer</w:t>
      </w:r>
      <w:proofErr w:type="spellEnd"/>
      <w:r w:rsidRPr="003B4835">
        <w:rPr>
          <w:bCs/>
          <w:lang w:val="en-US"/>
        </w:rPr>
        <w:t xml:space="preserve"> und CEO von </w:t>
      </w:r>
      <w:proofErr w:type="spellStart"/>
      <w:r w:rsidRPr="003B4835">
        <w:rPr>
          <w:iCs/>
          <w:lang w:val="en-US"/>
        </w:rPr>
        <w:t>e.battery</w:t>
      </w:r>
      <w:proofErr w:type="spellEnd"/>
      <w:r w:rsidRPr="003B4835">
        <w:rPr>
          <w:iCs/>
          <w:lang w:val="en-US"/>
        </w:rPr>
        <w:t xml:space="preserve"> systems</w:t>
      </w:r>
      <w:r w:rsidR="00384EFB" w:rsidRPr="003B4835">
        <w:rPr>
          <w:iCs/>
          <w:lang w:val="en-US"/>
        </w:rPr>
        <w:t>, und</w:t>
      </w:r>
      <w:r w:rsidR="003B4835" w:rsidRPr="003B4835">
        <w:rPr>
          <w:iCs/>
          <w:lang w:val="en-US"/>
        </w:rPr>
        <w:t xml:space="preserve"> </w:t>
      </w:r>
      <w:proofErr w:type="spellStart"/>
      <w:r w:rsidR="003B4835" w:rsidRPr="003B4835">
        <w:rPr>
          <w:iCs/>
          <w:lang w:val="en-US"/>
        </w:rPr>
        <w:t>Vijayanand</w:t>
      </w:r>
      <w:proofErr w:type="spellEnd"/>
      <w:r w:rsidR="003B4835" w:rsidRPr="003B4835">
        <w:rPr>
          <w:iCs/>
          <w:lang w:val="en-US"/>
        </w:rPr>
        <w:t xml:space="preserve"> S </w:t>
      </w:r>
      <w:r w:rsidR="003B4835" w:rsidRPr="003B4835">
        <w:rPr>
          <w:lang w:val="en-US"/>
        </w:rPr>
        <w:t xml:space="preserve">(President New Energy Business </w:t>
      </w:r>
      <w:proofErr w:type="spellStart"/>
      <w:r w:rsidR="003B4835" w:rsidRPr="003B4835">
        <w:rPr>
          <w:lang w:val="en-US"/>
        </w:rPr>
        <w:t>bei</w:t>
      </w:r>
      <w:proofErr w:type="spellEnd"/>
      <w:r w:rsidR="003B4835" w:rsidRPr="003B4835">
        <w:rPr>
          <w:lang w:val="en-US"/>
        </w:rPr>
        <w:t xml:space="preserve"> Amara Raja Batteries)</w:t>
      </w:r>
      <w:r w:rsidRPr="003B4835">
        <w:rPr>
          <w:iCs/>
          <w:lang w:val="en-US"/>
        </w:rPr>
        <w:t xml:space="preserve">. </w:t>
      </w:r>
      <w:r>
        <w:rPr>
          <w:iCs/>
          <w:lang w:val="de-DE"/>
        </w:rPr>
        <w:t xml:space="preserve">(Foto: </w:t>
      </w:r>
      <w:proofErr w:type="spellStart"/>
      <w:proofErr w:type="gramStart"/>
      <w:r w:rsidR="00C70225" w:rsidRPr="00384EFB">
        <w:rPr>
          <w:bCs/>
        </w:rPr>
        <w:t>e.battery</w:t>
      </w:r>
      <w:proofErr w:type="spellEnd"/>
      <w:proofErr w:type="gramEnd"/>
      <w:r w:rsidR="00C70225" w:rsidRPr="00384EFB">
        <w:rPr>
          <w:bCs/>
        </w:rPr>
        <w:t xml:space="preserve"> </w:t>
      </w:r>
      <w:proofErr w:type="spellStart"/>
      <w:r w:rsidR="00C70225" w:rsidRPr="00384EFB">
        <w:rPr>
          <w:bCs/>
        </w:rPr>
        <w:t>systems</w:t>
      </w:r>
      <w:proofErr w:type="spellEnd"/>
      <w:r>
        <w:rPr>
          <w:iCs/>
          <w:lang w:val="de-DE"/>
        </w:rPr>
        <w:t>)</w:t>
      </w:r>
    </w:p>
    <w:p w14:paraId="0E176C40" w14:textId="658B8871" w:rsidR="000D4AC3" w:rsidRDefault="000D4AC3" w:rsidP="006766F3">
      <w:pPr>
        <w:rPr>
          <w:lang w:val="de-DE"/>
        </w:rPr>
      </w:pPr>
    </w:p>
    <w:p w14:paraId="34FE3F21" w14:textId="69117FBC" w:rsidR="00C94985" w:rsidRDefault="00C94985" w:rsidP="006766F3">
      <w:pPr>
        <w:rPr>
          <w:iCs/>
          <w:color w:val="808080" w:themeColor="background1" w:themeShade="80"/>
          <w:lang w:val="de-DE"/>
        </w:rPr>
      </w:pPr>
      <w:r w:rsidRPr="00C94985">
        <w:rPr>
          <w:b/>
          <w:bCs/>
        </w:rPr>
        <w:t>e.battery-systems-</w:t>
      </w:r>
      <w:r w:rsidR="006A63E5">
        <w:rPr>
          <w:b/>
          <w:bCs/>
        </w:rPr>
        <w:t>Batterien</w:t>
      </w:r>
      <w:r w:rsidRPr="00C94985">
        <w:rPr>
          <w:b/>
          <w:bCs/>
        </w:rPr>
        <w:t>.jpg</w:t>
      </w:r>
      <w:r w:rsidRPr="00C94985">
        <w:t xml:space="preserve">: </w:t>
      </w:r>
      <w:proofErr w:type="spellStart"/>
      <w:proofErr w:type="gramStart"/>
      <w:r w:rsidRPr="00C70225">
        <w:rPr>
          <w:iCs/>
          <w:lang w:val="de-DE"/>
        </w:rPr>
        <w:t>e.battery</w:t>
      </w:r>
      <w:proofErr w:type="spellEnd"/>
      <w:proofErr w:type="gramEnd"/>
      <w:r w:rsidRPr="00C70225">
        <w:rPr>
          <w:iCs/>
          <w:lang w:val="de-DE"/>
        </w:rPr>
        <w:t xml:space="preserve"> </w:t>
      </w:r>
      <w:proofErr w:type="spellStart"/>
      <w:r w:rsidRPr="00C70225">
        <w:rPr>
          <w:iCs/>
          <w:lang w:val="de-DE"/>
        </w:rPr>
        <w:t>systems</w:t>
      </w:r>
      <w:proofErr w:type="spellEnd"/>
      <w:r w:rsidRPr="00C70225">
        <w:rPr>
          <w:iCs/>
          <w:lang w:val="de-DE"/>
        </w:rPr>
        <w:t xml:space="preserve"> entwickelt und fertigt innovative Batterien für Elektrofahrzeuge, Baumaschinen und Industrieanlagen</w:t>
      </w:r>
      <w:r w:rsidR="006A4EF1" w:rsidRPr="00C70225">
        <w:rPr>
          <w:iCs/>
          <w:lang w:val="de-DE"/>
        </w:rPr>
        <w:t xml:space="preserve"> sowie Energiespeicher-Lösungen für Industrie und Gewerbe. </w:t>
      </w:r>
      <w:r w:rsidRPr="00C70225">
        <w:rPr>
          <w:iCs/>
          <w:lang w:val="de-DE"/>
        </w:rPr>
        <w:t xml:space="preserve">(Foto: </w:t>
      </w:r>
      <w:r w:rsidR="006A63E5" w:rsidRPr="006A63E5">
        <w:rPr>
          <w:iCs/>
          <w:lang w:val="de-DE"/>
        </w:rPr>
        <w:t>Martin</w:t>
      </w:r>
      <w:r w:rsidR="006A63E5">
        <w:rPr>
          <w:iCs/>
          <w:lang w:val="de-DE"/>
        </w:rPr>
        <w:t xml:space="preserve"> </w:t>
      </w:r>
      <w:proofErr w:type="spellStart"/>
      <w:r w:rsidR="006A63E5">
        <w:rPr>
          <w:iCs/>
          <w:lang w:val="de-DE"/>
        </w:rPr>
        <w:t>S</w:t>
      </w:r>
      <w:r w:rsidR="006A63E5" w:rsidRPr="006A63E5">
        <w:rPr>
          <w:iCs/>
          <w:lang w:val="de-DE"/>
        </w:rPr>
        <w:t>chachenhofer</w:t>
      </w:r>
      <w:proofErr w:type="spellEnd"/>
      <w:r w:rsidRPr="00C70225">
        <w:rPr>
          <w:iCs/>
          <w:lang w:val="de-DE"/>
        </w:rPr>
        <w:t>)</w:t>
      </w:r>
    </w:p>
    <w:p w14:paraId="0DE37983" w14:textId="77777777" w:rsidR="000570C5" w:rsidRPr="00CD1425" w:rsidRDefault="000570C5" w:rsidP="006766F3">
      <w:pPr>
        <w:rPr>
          <w:color w:val="808080" w:themeColor="background1" w:themeShade="80"/>
        </w:rPr>
      </w:pPr>
    </w:p>
    <w:p w14:paraId="19984C91" w14:textId="3F92C70C" w:rsidR="000570C5" w:rsidRPr="006A63E5" w:rsidRDefault="006A63E5" w:rsidP="006766F3">
      <w:r w:rsidRPr="006A63E5">
        <w:rPr>
          <w:b/>
          <w:bCs/>
        </w:rPr>
        <w:t>e.battery-systems-Batterienentwicklung.jpg</w:t>
      </w:r>
      <w:r w:rsidRPr="006A63E5">
        <w:t xml:space="preserve">: </w:t>
      </w:r>
      <w:r>
        <w:t xml:space="preserve">Das Vorarlberger Unternehmen </w:t>
      </w:r>
      <w:proofErr w:type="spellStart"/>
      <w:proofErr w:type="gramStart"/>
      <w:r>
        <w:t>e.battery</w:t>
      </w:r>
      <w:proofErr w:type="spellEnd"/>
      <w:proofErr w:type="gramEnd"/>
      <w:r>
        <w:t xml:space="preserve"> </w:t>
      </w:r>
      <w:proofErr w:type="spellStart"/>
      <w:r>
        <w:t>systems</w:t>
      </w:r>
      <w:proofErr w:type="spellEnd"/>
      <w:r>
        <w:t xml:space="preserve"> entwickelt </w:t>
      </w:r>
      <w:r w:rsidR="005B173A">
        <w:t xml:space="preserve">am Firmensitz in Wolfurt </w:t>
      </w:r>
      <w:r>
        <w:t>maßgeschneiderte Batteriesysteme für internationale Kunden</w:t>
      </w:r>
      <w:r w:rsidR="005B173A">
        <w:t xml:space="preserve">. Das Technologie-Unternehmen </w:t>
      </w:r>
      <w:r>
        <w:t xml:space="preserve">startet nun eine Kooperation mit dem indischen Batteriehersteller Amara Raja </w:t>
      </w:r>
      <w:proofErr w:type="spellStart"/>
      <w:r>
        <w:t>Batteries</w:t>
      </w:r>
      <w:proofErr w:type="spellEnd"/>
      <w:r>
        <w:t xml:space="preserve">. </w:t>
      </w:r>
      <w:r w:rsidRPr="00C70225">
        <w:rPr>
          <w:iCs/>
          <w:lang w:val="de-DE"/>
        </w:rPr>
        <w:t xml:space="preserve">(Foto: </w:t>
      </w:r>
      <w:r w:rsidRPr="006A63E5">
        <w:rPr>
          <w:iCs/>
          <w:lang w:val="de-DE"/>
        </w:rPr>
        <w:t>Martin</w:t>
      </w:r>
      <w:r>
        <w:rPr>
          <w:iCs/>
          <w:lang w:val="de-DE"/>
        </w:rPr>
        <w:t xml:space="preserve"> </w:t>
      </w:r>
      <w:proofErr w:type="spellStart"/>
      <w:r>
        <w:rPr>
          <w:iCs/>
          <w:lang w:val="de-DE"/>
        </w:rPr>
        <w:t>S</w:t>
      </w:r>
      <w:r w:rsidRPr="006A63E5">
        <w:rPr>
          <w:iCs/>
          <w:lang w:val="de-DE"/>
        </w:rPr>
        <w:t>chachenhofer</w:t>
      </w:r>
      <w:proofErr w:type="spellEnd"/>
      <w:r w:rsidRPr="00C70225">
        <w:rPr>
          <w:iCs/>
          <w:lang w:val="de-DE"/>
        </w:rPr>
        <w:t>)</w:t>
      </w:r>
    </w:p>
    <w:p w14:paraId="0FDE0E46" w14:textId="77777777" w:rsidR="006A63E5" w:rsidRPr="00C94985" w:rsidRDefault="006A63E5" w:rsidP="006766F3"/>
    <w:p w14:paraId="24027C5E" w14:textId="091656A1" w:rsidR="00130FF7" w:rsidRDefault="00130FF7" w:rsidP="00130FF7">
      <w:pPr>
        <w:rPr>
          <w:lang w:val="de-DE"/>
        </w:rPr>
      </w:pPr>
      <w:r>
        <w:rPr>
          <w:lang w:val="de-DE"/>
        </w:rPr>
        <w:t xml:space="preserve">Nutzung </w:t>
      </w:r>
      <w:r w:rsidR="002914D0">
        <w:rPr>
          <w:lang w:val="de-DE"/>
        </w:rPr>
        <w:t xml:space="preserve">der Fotos </w:t>
      </w:r>
      <w:r>
        <w:rPr>
          <w:lang w:val="de-DE"/>
        </w:rPr>
        <w:t xml:space="preserve">honorarfrei zur redaktionellen Berichterstattung über </w:t>
      </w:r>
      <w:proofErr w:type="spellStart"/>
      <w:proofErr w:type="gramStart"/>
      <w:r>
        <w:rPr>
          <w:lang w:val="de-DE"/>
        </w:rPr>
        <w:t>e.battery</w:t>
      </w:r>
      <w:proofErr w:type="spellEnd"/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systems</w:t>
      </w:r>
      <w:proofErr w:type="spellEnd"/>
      <w:r>
        <w:rPr>
          <w:lang w:val="de-DE"/>
        </w:rPr>
        <w:t>. Angabe des Bildnachweises ist Voraussetzung.</w:t>
      </w:r>
    </w:p>
    <w:p w14:paraId="7D7F9EF8" w14:textId="77777777" w:rsidR="00130FF7" w:rsidRDefault="00130FF7" w:rsidP="006766F3">
      <w:pPr>
        <w:rPr>
          <w:lang w:val="de-DE"/>
        </w:rPr>
      </w:pPr>
    </w:p>
    <w:p w14:paraId="21B11C28" w14:textId="4671513D" w:rsidR="006766F3" w:rsidRDefault="006766F3" w:rsidP="006766F3">
      <w:pPr>
        <w:rPr>
          <w:lang w:val="de-DE"/>
        </w:rPr>
      </w:pPr>
    </w:p>
    <w:p w14:paraId="044669A8" w14:textId="77777777" w:rsidR="00D744C7" w:rsidRDefault="00D744C7" w:rsidP="006766F3">
      <w:pPr>
        <w:rPr>
          <w:lang w:val="de-DE"/>
        </w:rPr>
      </w:pPr>
    </w:p>
    <w:p w14:paraId="6A2C1795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38919A94" w14:textId="32C7A4B2" w:rsidR="006766F3" w:rsidRDefault="00923F5B" w:rsidP="006766F3">
      <w:pPr>
        <w:rPr>
          <w:lang w:val="de-DE"/>
        </w:rPr>
      </w:pPr>
      <w:proofErr w:type="spellStart"/>
      <w:proofErr w:type="gramStart"/>
      <w:r w:rsidRPr="00D73E49">
        <w:t>e.battery</w:t>
      </w:r>
      <w:proofErr w:type="spellEnd"/>
      <w:proofErr w:type="gramEnd"/>
      <w:r w:rsidRPr="00D73E49">
        <w:t xml:space="preserve"> </w:t>
      </w:r>
      <w:proofErr w:type="spellStart"/>
      <w:r w:rsidRPr="00D73E49">
        <w:t>systems</w:t>
      </w:r>
      <w:proofErr w:type="spellEnd"/>
      <w:r w:rsidRPr="00D73E49">
        <w:t xml:space="preserve"> GmbH, </w:t>
      </w:r>
      <w:r w:rsidR="00516E6E" w:rsidRPr="00D73E49">
        <w:t xml:space="preserve">Santina Hagen, </w:t>
      </w:r>
      <w:proofErr w:type="spellStart"/>
      <w:r w:rsidR="00516E6E" w:rsidRPr="00D73E49">
        <w:t>MSc</w:t>
      </w:r>
      <w:proofErr w:type="spellEnd"/>
      <w:r>
        <w:rPr>
          <w:lang w:val="de-DE"/>
        </w:rPr>
        <w:t xml:space="preserve">, Telefon </w:t>
      </w:r>
      <w:r w:rsidRPr="00923F5B">
        <w:rPr>
          <w:lang w:val="de-DE"/>
        </w:rPr>
        <w:t>+43</w:t>
      </w:r>
      <w:r>
        <w:rPr>
          <w:lang w:val="de-DE"/>
        </w:rPr>
        <w:t>/</w:t>
      </w:r>
      <w:r w:rsidR="00D73E49">
        <w:rPr>
          <w:lang w:val="de-DE"/>
        </w:rPr>
        <w:t>699</w:t>
      </w:r>
      <w:r>
        <w:rPr>
          <w:lang w:val="de-DE"/>
        </w:rPr>
        <w:t>/</w:t>
      </w:r>
      <w:r w:rsidR="00D73E49">
        <w:rPr>
          <w:lang w:val="de-DE"/>
        </w:rPr>
        <w:t>11107227</w:t>
      </w:r>
      <w:r>
        <w:rPr>
          <w:lang w:val="de-DE"/>
        </w:rPr>
        <w:t xml:space="preserve">, Mail </w:t>
      </w:r>
      <w:hyperlink r:id="rId13" w:history="1">
        <w:r w:rsidR="00516E6E" w:rsidRPr="00D04CA7">
          <w:rPr>
            <w:rStyle w:val="Hyperlink"/>
            <w:lang w:val="de-DE"/>
          </w:rPr>
          <w:t>marketing@e-bs.at</w:t>
        </w:r>
      </w:hyperlink>
      <w:r>
        <w:rPr>
          <w:lang w:val="de-DE"/>
        </w:rPr>
        <w:t xml:space="preserve"> </w:t>
      </w:r>
    </w:p>
    <w:p w14:paraId="13EEB947" w14:textId="3ADF0DBB" w:rsidR="0063699C" w:rsidRPr="0044560F" w:rsidRDefault="006766F3" w:rsidP="006766F3">
      <w:r>
        <w:rPr>
          <w:lang w:val="de-DE"/>
        </w:rPr>
        <w:t xml:space="preserve">Pzwei. Pressearbeit, </w:t>
      </w:r>
      <w:r w:rsidR="0063699C">
        <w:rPr>
          <w:lang w:val="de-DE"/>
        </w:rPr>
        <w:t>Joshua Köb</w:t>
      </w:r>
      <w:r>
        <w:rPr>
          <w:lang w:val="de-DE"/>
        </w:rPr>
        <w:t>, Telefon +43/6</w:t>
      </w:r>
      <w:r w:rsidR="0063699C">
        <w:rPr>
          <w:lang w:val="de-DE"/>
        </w:rPr>
        <w:t>64</w:t>
      </w:r>
      <w:r>
        <w:rPr>
          <w:lang w:val="de-DE"/>
        </w:rPr>
        <w:t>/</w:t>
      </w:r>
      <w:r w:rsidR="0063699C">
        <w:rPr>
          <w:lang w:val="de-DE"/>
        </w:rPr>
        <w:t>9682626</w:t>
      </w:r>
      <w:r>
        <w:rPr>
          <w:lang w:val="de-DE"/>
        </w:rPr>
        <w:t xml:space="preserve">, Mail </w:t>
      </w:r>
      <w:hyperlink r:id="rId14" w:history="1">
        <w:r w:rsidR="0063699C" w:rsidRPr="00EA3287">
          <w:rPr>
            <w:rStyle w:val="Hyperlink"/>
          </w:rPr>
          <w:t>joshua.koeb@pzwei.at</w:t>
        </w:r>
      </w:hyperlink>
    </w:p>
    <w:sectPr w:rsidR="0063699C" w:rsidRPr="004456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1DF0" w14:textId="77777777" w:rsidR="00194BAF" w:rsidRDefault="00194BAF" w:rsidP="005B05AB">
      <w:pPr>
        <w:spacing w:line="240" w:lineRule="auto"/>
      </w:pPr>
      <w:r>
        <w:separator/>
      </w:r>
    </w:p>
  </w:endnote>
  <w:endnote w:type="continuationSeparator" w:id="0">
    <w:p w14:paraId="268BF7F6" w14:textId="77777777" w:rsidR="00194BAF" w:rsidRDefault="00194BAF" w:rsidP="005B0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FBFE" w14:textId="77777777" w:rsidR="00194BAF" w:rsidRDefault="00194BAF" w:rsidP="005B05AB">
      <w:pPr>
        <w:spacing w:line="240" w:lineRule="auto"/>
      </w:pPr>
      <w:r>
        <w:separator/>
      </w:r>
    </w:p>
  </w:footnote>
  <w:footnote w:type="continuationSeparator" w:id="0">
    <w:p w14:paraId="529C570F" w14:textId="77777777" w:rsidR="00194BAF" w:rsidRDefault="00194BAF" w:rsidP="005B05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6A32"/>
    <w:multiLevelType w:val="hybridMultilevel"/>
    <w:tmpl w:val="E376CB32"/>
    <w:lvl w:ilvl="0" w:tplc="1012FE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02019"/>
    <w:multiLevelType w:val="hybridMultilevel"/>
    <w:tmpl w:val="0FA6B690"/>
    <w:lvl w:ilvl="0" w:tplc="5FDAC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81822">
    <w:abstractNumId w:val="1"/>
  </w:num>
  <w:num w:numId="2" w16cid:durableId="1530602099">
    <w:abstractNumId w:val="0"/>
  </w:num>
  <w:num w:numId="3" w16cid:durableId="480198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35"/>
    <w:rsid w:val="00001C9A"/>
    <w:rsid w:val="00021536"/>
    <w:rsid w:val="000502F5"/>
    <w:rsid w:val="000570C5"/>
    <w:rsid w:val="000726EA"/>
    <w:rsid w:val="00083520"/>
    <w:rsid w:val="00084255"/>
    <w:rsid w:val="0008792F"/>
    <w:rsid w:val="00091D52"/>
    <w:rsid w:val="000D4AC3"/>
    <w:rsid w:val="000E64CA"/>
    <w:rsid w:val="00105A2C"/>
    <w:rsid w:val="00110C46"/>
    <w:rsid w:val="00130FF7"/>
    <w:rsid w:val="001356C5"/>
    <w:rsid w:val="001414AF"/>
    <w:rsid w:val="00145C80"/>
    <w:rsid w:val="00170D9E"/>
    <w:rsid w:val="00194BAF"/>
    <w:rsid w:val="00195B9C"/>
    <w:rsid w:val="00195E7F"/>
    <w:rsid w:val="001A2CE3"/>
    <w:rsid w:val="001B0E09"/>
    <w:rsid w:val="001B305F"/>
    <w:rsid w:val="001D0DCD"/>
    <w:rsid w:val="001F0D49"/>
    <w:rsid w:val="002021AA"/>
    <w:rsid w:val="002109FC"/>
    <w:rsid w:val="00266F25"/>
    <w:rsid w:val="00270407"/>
    <w:rsid w:val="002914D0"/>
    <w:rsid w:val="002A29D3"/>
    <w:rsid w:val="002A58CC"/>
    <w:rsid w:val="002B08B3"/>
    <w:rsid w:val="002B771D"/>
    <w:rsid w:val="002C4640"/>
    <w:rsid w:val="002D02F5"/>
    <w:rsid w:val="002D5FC6"/>
    <w:rsid w:val="002E756F"/>
    <w:rsid w:val="00316779"/>
    <w:rsid w:val="00341912"/>
    <w:rsid w:val="00356B34"/>
    <w:rsid w:val="00357C4F"/>
    <w:rsid w:val="003720E5"/>
    <w:rsid w:val="00380C63"/>
    <w:rsid w:val="00384EFB"/>
    <w:rsid w:val="003B0B4C"/>
    <w:rsid w:val="003B28F3"/>
    <w:rsid w:val="003B4835"/>
    <w:rsid w:val="003D02C6"/>
    <w:rsid w:val="003E5A2E"/>
    <w:rsid w:val="003F3835"/>
    <w:rsid w:val="003F6B90"/>
    <w:rsid w:val="00402018"/>
    <w:rsid w:val="004057E0"/>
    <w:rsid w:val="004164B7"/>
    <w:rsid w:val="004204BD"/>
    <w:rsid w:val="0042080E"/>
    <w:rsid w:val="0042643D"/>
    <w:rsid w:val="00443E0B"/>
    <w:rsid w:val="0044560F"/>
    <w:rsid w:val="00446DBA"/>
    <w:rsid w:val="004556DF"/>
    <w:rsid w:val="00467067"/>
    <w:rsid w:val="00471942"/>
    <w:rsid w:val="00481FEE"/>
    <w:rsid w:val="004B1298"/>
    <w:rsid w:val="004C0032"/>
    <w:rsid w:val="004C3E09"/>
    <w:rsid w:val="004D3C04"/>
    <w:rsid w:val="004E0C11"/>
    <w:rsid w:val="004E5DB7"/>
    <w:rsid w:val="004F172B"/>
    <w:rsid w:val="00500D14"/>
    <w:rsid w:val="00501C85"/>
    <w:rsid w:val="00516E6E"/>
    <w:rsid w:val="00517445"/>
    <w:rsid w:val="00517DFD"/>
    <w:rsid w:val="0055559F"/>
    <w:rsid w:val="0056446F"/>
    <w:rsid w:val="00577C0F"/>
    <w:rsid w:val="00596EBF"/>
    <w:rsid w:val="005A2141"/>
    <w:rsid w:val="005A27E2"/>
    <w:rsid w:val="005B05AB"/>
    <w:rsid w:val="005B173A"/>
    <w:rsid w:val="005B7862"/>
    <w:rsid w:val="006061BB"/>
    <w:rsid w:val="00613D86"/>
    <w:rsid w:val="0063699C"/>
    <w:rsid w:val="006454AF"/>
    <w:rsid w:val="00662EA3"/>
    <w:rsid w:val="00671966"/>
    <w:rsid w:val="006766F3"/>
    <w:rsid w:val="006929C7"/>
    <w:rsid w:val="00693EC9"/>
    <w:rsid w:val="006946E6"/>
    <w:rsid w:val="006A0365"/>
    <w:rsid w:val="006A4EF1"/>
    <w:rsid w:val="006A63E5"/>
    <w:rsid w:val="006D182C"/>
    <w:rsid w:val="006D184F"/>
    <w:rsid w:val="006F0F61"/>
    <w:rsid w:val="006F6766"/>
    <w:rsid w:val="00751159"/>
    <w:rsid w:val="007579CE"/>
    <w:rsid w:val="0076381B"/>
    <w:rsid w:val="00780292"/>
    <w:rsid w:val="007840FB"/>
    <w:rsid w:val="007973A6"/>
    <w:rsid w:val="007B4154"/>
    <w:rsid w:val="00800427"/>
    <w:rsid w:val="00813B53"/>
    <w:rsid w:val="00826035"/>
    <w:rsid w:val="00835DF2"/>
    <w:rsid w:val="0084585E"/>
    <w:rsid w:val="00851E77"/>
    <w:rsid w:val="00856FE2"/>
    <w:rsid w:val="00861EE8"/>
    <w:rsid w:val="0086723D"/>
    <w:rsid w:val="00874335"/>
    <w:rsid w:val="0087508E"/>
    <w:rsid w:val="00880807"/>
    <w:rsid w:val="00885201"/>
    <w:rsid w:val="008A6E52"/>
    <w:rsid w:val="008B5988"/>
    <w:rsid w:val="008B5D9F"/>
    <w:rsid w:val="008C5774"/>
    <w:rsid w:val="008C5E22"/>
    <w:rsid w:val="008F2473"/>
    <w:rsid w:val="009001A0"/>
    <w:rsid w:val="0092288D"/>
    <w:rsid w:val="00923F5B"/>
    <w:rsid w:val="0092762A"/>
    <w:rsid w:val="0094181E"/>
    <w:rsid w:val="00950F15"/>
    <w:rsid w:val="0095466B"/>
    <w:rsid w:val="00971737"/>
    <w:rsid w:val="00985619"/>
    <w:rsid w:val="009A3552"/>
    <w:rsid w:val="009A5871"/>
    <w:rsid w:val="009B4939"/>
    <w:rsid w:val="009B5ED2"/>
    <w:rsid w:val="009F28E5"/>
    <w:rsid w:val="00A14DDB"/>
    <w:rsid w:val="00A165D8"/>
    <w:rsid w:val="00A17B41"/>
    <w:rsid w:val="00A244D7"/>
    <w:rsid w:val="00A45CF5"/>
    <w:rsid w:val="00A612ED"/>
    <w:rsid w:val="00A83CD4"/>
    <w:rsid w:val="00AE2A4C"/>
    <w:rsid w:val="00B05DDC"/>
    <w:rsid w:val="00B25EDA"/>
    <w:rsid w:val="00B40B02"/>
    <w:rsid w:val="00B51039"/>
    <w:rsid w:val="00B56F46"/>
    <w:rsid w:val="00B5712A"/>
    <w:rsid w:val="00B954C4"/>
    <w:rsid w:val="00BA34C9"/>
    <w:rsid w:val="00BC2CEE"/>
    <w:rsid w:val="00BD2A89"/>
    <w:rsid w:val="00BD4139"/>
    <w:rsid w:val="00BD4395"/>
    <w:rsid w:val="00C063F2"/>
    <w:rsid w:val="00C16B93"/>
    <w:rsid w:val="00C17B6D"/>
    <w:rsid w:val="00C31E7D"/>
    <w:rsid w:val="00C33D6F"/>
    <w:rsid w:val="00C56583"/>
    <w:rsid w:val="00C57ABB"/>
    <w:rsid w:val="00C70225"/>
    <w:rsid w:val="00C708EC"/>
    <w:rsid w:val="00C73D53"/>
    <w:rsid w:val="00C76B1F"/>
    <w:rsid w:val="00C918F3"/>
    <w:rsid w:val="00C94985"/>
    <w:rsid w:val="00CB2EEC"/>
    <w:rsid w:val="00CC0AF9"/>
    <w:rsid w:val="00CC26BF"/>
    <w:rsid w:val="00CD1425"/>
    <w:rsid w:val="00CD1D20"/>
    <w:rsid w:val="00CF07DA"/>
    <w:rsid w:val="00D351DD"/>
    <w:rsid w:val="00D40225"/>
    <w:rsid w:val="00D432BF"/>
    <w:rsid w:val="00D563AA"/>
    <w:rsid w:val="00D73E49"/>
    <w:rsid w:val="00D744C7"/>
    <w:rsid w:val="00DA117D"/>
    <w:rsid w:val="00DC3428"/>
    <w:rsid w:val="00DC359D"/>
    <w:rsid w:val="00DC4F6E"/>
    <w:rsid w:val="00DC5CD7"/>
    <w:rsid w:val="00DF1758"/>
    <w:rsid w:val="00DF1BF2"/>
    <w:rsid w:val="00DF78FE"/>
    <w:rsid w:val="00E05685"/>
    <w:rsid w:val="00E157B3"/>
    <w:rsid w:val="00E15920"/>
    <w:rsid w:val="00E17433"/>
    <w:rsid w:val="00E41283"/>
    <w:rsid w:val="00E54B7D"/>
    <w:rsid w:val="00E60703"/>
    <w:rsid w:val="00E64F81"/>
    <w:rsid w:val="00E80D58"/>
    <w:rsid w:val="00E8125F"/>
    <w:rsid w:val="00E8228F"/>
    <w:rsid w:val="00E915D7"/>
    <w:rsid w:val="00EA4E4A"/>
    <w:rsid w:val="00EB0E4C"/>
    <w:rsid w:val="00EB5194"/>
    <w:rsid w:val="00EF264F"/>
    <w:rsid w:val="00F1173B"/>
    <w:rsid w:val="00F13F82"/>
    <w:rsid w:val="00F179F9"/>
    <w:rsid w:val="00F36C22"/>
    <w:rsid w:val="00F445D9"/>
    <w:rsid w:val="00F4461E"/>
    <w:rsid w:val="00F53B7A"/>
    <w:rsid w:val="00F76687"/>
    <w:rsid w:val="00FA3154"/>
    <w:rsid w:val="00FA5DAD"/>
    <w:rsid w:val="00FA7459"/>
    <w:rsid w:val="00FD00F9"/>
    <w:rsid w:val="00FD6C0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4818"/>
  <w15:docId w15:val="{59FAE301-26E0-4169-B119-86DA50D3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8F"/>
    <w:pPr>
      <w:spacing w:after="0" w:line="280" w:lineRule="atLeas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3F5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67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677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316779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7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779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0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067"/>
    <w:rPr>
      <w:rFonts w:ascii="Segoe UI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16E6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E0C11"/>
    <w:pPr>
      <w:ind w:left="720"/>
      <w:contextualSpacing/>
    </w:pPr>
  </w:style>
  <w:style w:type="character" w:customStyle="1" w:styleId="notranslate">
    <w:name w:val="notranslate"/>
    <w:basedOn w:val="Absatz-Standardschriftart"/>
    <w:rsid w:val="009A3552"/>
  </w:style>
  <w:style w:type="paragraph" w:styleId="berarbeitung">
    <w:name w:val="Revision"/>
    <w:hidden/>
    <w:uiPriority w:val="99"/>
    <w:semiHidden/>
    <w:rsid w:val="00A83CD4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B05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05AB"/>
    <w:rPr>
      <w:rFonts w:ascii="Arial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B05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05AB"/>
    <w:rPr>
      <w:rFonts w:ascii="Arial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keting@e-bs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mararajabatterie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-batterysystems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shua.koeb@pzwei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41E86BE237B4AB2FD9CDBD3E2AC40" ma:contentTypeVersion="10" ma:contentTypeDescription="Create a new document." ma:contentTypeScope="" ma:versionID="d85252afb71b0236c8a7288793ebee80">
  <xsd:schema xmlns:xsd="http://www.w3.org/2001/XMLSchema" xmlns:xs="http://www.w3.org/2001/XMLSchema" xmlns:p="http://schemas.microsoft.com/office/2006/metadata/properties" xmlns:ns2="d79fb705-cbe1-40d2-93c8-c13fdc0f14b0" targetNamespace="http://schemas.microsoft.com/office/2006/metadata/properties" ma:root="true" ma:fieldsID="3ad0b3968924322afee7ecc9e0b4b3da" ns2:_="">
    <xsd:import namespace="d79fb705-cbe1-40d2-93c8-c13fdc0f1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fb705-cbe1-40d2-93c8-c13fdc0f1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F048F-875D-40ED-B0C0-55286202C7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578251-314C-4586-996D-B5912E8E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CF3EA-B595-8C4A-8A5F-A6491044A3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3E01DB-0619-44B0-A46F-1AFC534FD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fb705-cbe1-40d2-93c8-c13fdc0f1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Daniela Kaulfus</dc:creator>
  <cp:keywords/>
  <dc:description/>
  <cp:lastModifiedBy>Pzwei. Joshua Köb</cp:lastModifiedBy>
  <cp:revision>14</cp:revision>
  <cp:lastPrinted>2021-09-13T09:45:00Z</cp:lastPrinted>
  <dcterms:created xsi:type="dcterms:W3CDTF">2022-08-03T14:39:00Z</dcterms:created>
  <dcterms:modified xsi:type="dcterms:W3CDTF">2022-08-05T07:03:00Z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0x0101007F341E86BE237B4AB2FD9CDBD3E2AC40</vt:lpwstr>
  </property>
</Properties>
</file>